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3" w:rsidRDefault="00F42E13" w:rsidP="00180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F42E13" w:rsidRDefault="00F42E13" w:rsidP="00180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348" w:rsidRDefault="00310CF2" w:rsidP="00C97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AA3348">
        <w:rPr>
          <w:rFonts w:ascii="Times New Roman" w:hAnsi="Times New Roman" w:cs="Times New Roman"/>
          <w:b/>
          <w:bCs/>
          <w:sz w:val="28"/>
          <w:szCs w:val="28"/>
        </w:rPr>
        <w:t xml:space="preserve"> унифицированного</w:t>
      </w:r>
      <w:proofErr w:type="gramEnd"/>
      <w:r w:rsidR="00AA3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F41">
        <w:rPr>
          <w:rFonts w:ascii="Times New Roman" w:hAnsi="Times New Roman" w:cs="Times New Roman"/>
          <w:b/>
          <w:bCs/>
          <w:sz w:val="28"/>
          <w:szCs w:val="28"/>
        </w:rPr>
        <w:t>реестра</w:t>
      </w:r>
    </w:p>
    <w:p w:rsidR="007E4A3B" w:rsidRPr="00310CF2" w:rsidRDefault="00C97F41" w:rsidP="00C97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742C84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функций в сфере контрольно-надзорной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310CF2">
        <w:rPr>
          <w:rFonts w:ascii="Times New Roman" w:hAnsi="Times New Roman" w:cs="Times New Roman"/>
          <w:b/>
          <w:bCs/>
          <w:sz w:val="28"/>
          <w:szCs w:val="28"/>
        </w:rPr>
        <w:t>дминистраци</w:t>
      </w:r>
      <w:r w:rsidR="00742C8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B1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0CF2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0CF2">
        <w:rPr>
          <w:rFonts w:ascii="Times New Roman" w:hAnsi="Times New Roman" w:cs="Times New Roman"/>
          <w:b/>
          <w:bCs/>
          <w:sz w:val="28"/>
          <w:szCs w:val="28"/>
        </w:rPr>
        <w:t xml:space="preserve">Кореновского района </w:t>
      </w:r>
      <w:r w:rsidR="00FB1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0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4A3B" w:rsidRDefault="0031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FB15FE" w:rsidRDefault="00FB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A3B" w:rsidRPr="00FB15FE" w:rsidRDefault="007E4A3B" w:rsidP="00FB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5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2C72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B15F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FB15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5FE">
        <w:rPr>
          <w:rFonts w:ascii="Times New Roman" w:hAnsi="Times New Roman" w:cs="Times New Roman"/>
          <w:sz w:val="28"/>
          <w:szCs w:val="28"/>
        </w:rPr>
        <w:t xml:space="preserve"> от 27</w:t>
      </w:r>
      <w:r w:rsidR="00C97F4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B15FE">
        <w:rPr>
          <w:rFonts w:ascii="Times New Roman" w:hAnsi="Times New Roman" w:cs="Times New Roman"/>
          <w:sz w:val="28"/>
          <w:szCs w:val="28"/>
        </w:rPr>
        <w:t>2010</w:t>
      </w:r>
      <w:r w:rsidR="00C97F4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15FE">
        <w:rPr>
          <w:rFonts w:ascii="Times New Roman" w:hAnsi="Times New Roman" w:cs="Times New Roman"/>
          <w:sz w:val="28"/>
          <w:szCs w:val="28"/>
        </w:rPr>
        <w:t xml:space="preserve"> </w:t>
      </w:r>
      <w:r w:rsidR="00D90222" w:rsidRPr="00FB15FE">
        <w:rPr>
          <w:rFonts w:ascii="Times New Roman" w:hAnsi="Times New Roman" w:cs="Times New Roman"/>
          <w:sz w:val="28"/>
          <w:szCs w:val="28"/>
        </w:rPr>
        <w:t>№ 210-ФЗ</w:t>
      </w:r>
      <w:r w:rsidR="00C97F41">
        <w:rPr>
          <w:rFonts w:ascii="Times New Roman" w:hAnsi="Times New Roman" w:cs="Times New Roman"/>
          <w:sz w:val="28"/>
          <w:szCs w:val="28"/>
        </w:rPr>
        <w:t xml:space="preserve"> </w:t>
      </w:r>
      <w:r w:rsidR="00D90222" w:rsidRPr="00FB15FE">
        <w:rPr>
          <w:rFonts w:ascii="Times New Roman" w:hAnsi="Times New Roman" w:cs="Times New Roman"/>
          <w:sz w:val="28"/>
          <w:szCs w:val="28"/>
        </w:rPr>
        <w:t>«</w:t>
      </w:r>
      <w:r w:rsidRPr="00FB15F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90222" w:rsidRPr="00FB15FE">
        <w:rPr>
          <w:rFonts w:ascii="Times New Roman" w:hAnsi="Times New Roman" w:cs="Times New Roman"/>
          <w:sz w:val="28"/>
          <w:szCs w:val="28"/>
        </w:rPr>
        <w:t>»</w:t>
      </w:r>
      <w:r w:rsidRPr="00FB15FE">
        <w:rPr>
          <w:rFonts w:ascii="Times New Roman" w:hAnsi="Times New Roman" w:cs="Times New Roman"/>
          <w:sz w:val="28"/>
          <w:szCs w:val="28"/>
        </w:rPr>
        <w:t xml:space="preserve">, </w:t>
      </w:r>
      <w:r w:rsidR="00C97F41">
        <w:rPr>
          <w:rFonts w:ascii="Times New Roman" w:hAnsi="Times New Roman" w:cs="Times New Roman"/>
          <w:sz w:val="28"/>
          <w:szCs w:val="28"/>
        </w:rPr>
        <w:t>Уставом Кореновского городского поселения</w:t>
      </w:r>
      <w:r w:rsidR="00C97F41" w:rsidRPr="00FB15FE">
        <w:rPr>
          <w:rFonts w:ascii="Times New Roman" w:hAnsi="Times New Roman" w:cs="Times New Roman"/>
          <w:sz w:val="28"/>
          <w:szCs w:val="28"/>
        </w:rPr>
        <w:t>, в</w:t>
      </w:r>
      <w:r w:rsidRPr="00FB15FE">
        <w:rPr>
          <w:rFonts w:ascii="Times New Roman" w:hAnsi="Times New Roman" w:cs="Times New Roman"/>
          <w:sz w:val="28"/>
          <w:szCs w:val="28"/>
        </w:rPr>
        <w:t xml:space="preserve"> целях повышения качества и доступности оказания муниципальных </w:t>
      </w:r>
      <w:r w:rsidR="00C97F41" w:rsidRPr="00FB15FE">
        <w:rPr>
          <w:rFonts w:ascii="Times New Roman" w:hAnsi="Times New Roman" w:cs="Times New Roman"/>
          <w:sz w:val="28"/>
          <w:szCs w:val="28"/>
        </w:rPr>
        <w:t>услуг</w:t>
      </w:r>
      <w:r w:rsidR="00AA334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AA334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33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A334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33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7F41" w:rsidRPr="00FB15FE">
        <w:rPr>
          <w:rFonts w:ascii="Times New Roman" w:hAnsi="Times New Roman" w:cs="Times New Roman"/>
          <w:sz w:val="28"/>
          <w:szCs w:val="28"/>
        </w:rPr>
        <w:t xml:space="preserve"> </w:t>
      </w:r>
      <w:r w:rsidR="00C97F41">
        <w:rPr>
          <w:rFonts w:ascii="Times New Roman" w:hAnsi="Times New Roman" w:cs="Times New Roman"/>
          <w:sz w:val="28"/>
          <w:szCs w:val="28"/>
        </w:rPr>
        <w:t>п</w:t>
      </w:r>
      <w:r w:rsidR="00AA3348">
        <w:rPr>
          <w:rFonts w:ascii="Times New Roman" w:hAnsi="Times New Roman" w:cs="Times New Roman"/>
          <w:sz w:val="28"/>
          <w:szCs w:val="28"/>
        </w:rPr>
        <w:t xml:space="preserve"> </w:t>
      </w:r>
      <w:r w:rsidR="00C97F41">
        <w:rPr>
          <w:rFonts w:ascii="Times New Roman" w:hAnsi="Times New Roman" w:cs="Times New Roman"/>
          <w:sz w:val="28"/>
          <w:szCs w:val="28"/>
        </w:rPr>
        <w:t>о</w:t>
      </w:r>
      <w:r w:rsidR="00AA3348">
        <w:rPr>
          <w:rFonts w:ascii="Times New Roman" w:hAnsi="Times New Roman" w:cs="Times New Roman"/>
          <w:sz w:val="28"/>
          <w:szCs w:val="28"/>
        </w:rPr>
        <w:t xml:space="preserve"> </w:t>
      </w:r>
      <w:r w:rsidR="00C97F41">
        <w:rPr>
          <w:rFonts w:ascii="Times New Roman" w:hAnsi="Times New Roman" w:cs="Times New Roman"/>
          <w:sz w:val="28"/>
          <w:szCs w:val="28"/>
        </w:rPr>
        <w:t>с</w:t>
      </w:r>
      <w:r w:rsidR="00AA3348">
        <w:rPr>
          <w:rFonts w:ascii="Times New Roman" w:hAnsi="Times New Roman" w:cs="Times New Roman"/>
          <w:sz w:val="28"/>
          <w:szCs w:val="28"/>
        </w:rPr>
        <w:t xml:space="preserve"> </w:t>
      </w:r>
      <w:r w:rsidR="00C97F41">
        <w:rPr>
          <w:rFonts w:ascii="Times New Roman" w:hAnsi="Times New Roman" w:cs="Times New Roman"/>
          <w:sz w:val="28"/>
          <w:szCs w:val="28"/>
        </w:rPr>
        <w:t>т</w:t>
      </w:r>
      <w:r w:rsidR="00AA3348">
        <w:rPr>
          <w:rFonts w:ascii="Times New Roman" w:hAnsi="Times New Roman" w:cs="Times New Roman"/>
          <w:sz w:val="28"/>
          <w:szCs w:val="28"/>
        </w:rPr>
        <w:t xml:space="preserve"> </w:t>
      </w:r>
      <w:r w:rsidR="00C97F41">
        <w:rPr>
          <w:rFonts w:ascii="Times New Roman" w:hAnsi="Times New Roman" w:cs="Times New Roman"/>
          <w:sz w:val="28"/>
          <w:szCs w:val="28"/>
        </w:rPr>
        <w:t>а</w:t>
      </w:r>
      <w:r w:rsidR="00AA3348">
        <w:rPr>
          <w:rFonts w:ascii="Times New Roman" w:hAnsi="Times New Roman" w:cs="Times New Roman"/>
          <w:sz w:val="28"/>
          <w:szCs w:val="28"/>
        </w:rPr>
        <w:t xml:space="preserve"> </w:t>
      </w:r>
      <w:r w:rsidR="00C97F41">
        <w:rPr>
          <w:rFonts w:ascii="Times New Roman" w:hAnsi="Times New Roman" w:cs="Times New Roman"/>
          <w:sz w:val="28"/>
          <w:szCs w:val="28"/>
        </w:rPr>
        <w:t>н</w:t>
      </w:r>
      <w:r w:rsidR="00AA3348">
        <w:rPr>
          <w:rFonts w:ascii="Times New Roman" w:hAnsi="Times New Roman" w:cs="Times New Roman"/>
          <w:sz w:val="28"/>
          <w:szCs w:val="28"/>
        </w:rPr>
        <w:t xml:space="preserve"> </w:t>
      </w:r>
      <w:r w:rsidR="00C97F41">
        <w:rPr>
          <w:rFonts w:ascii="Times New Roman" w:hAnsi="Times New Roman" w:cs="Times New Roman"/>
          <w:sz w:val="28"/>
          <w:szCs w:val="28"/>
        </w:rPr>
        <w:t>о</w:t>
      </w:r>
      <w:r w:rsidR="00AA3348">
        <w:rPr>
          <w:rFonts w:ascii="Times New Roman" w:hAnsi="Times New Roman" w:cs="Times New Roman"/>
          <w:sz w:val="28"/>
          <w:szCs w:val="28"/>
        </w:rPr>
        <w:t xml:space="preserve"> </w:t>
      </w:r>
      <w:r w:rsidR="00C97F41">
        <w:rPr>
          <w:rFonts w:ascii="Times New Roman" w:hAnsi="Times New Roman" w:cs="Times New Roman"/>
          <w:sz w:val="28"/>
          <w:szCs w:val="28"/>
        </w:rPr>
        <w:t>в</w:t>
      </w:r>
      <w:r w:rsidR="00AA3348">
        <w:rPr>
          <w:rFonts w:ascii="Times New Roman" w:hAnsi="Times New Roman" w:cs="Times New Roman"/>
          <w:sz w:val="28"/>
          <w:szCs w:val="28"/>
        </w:rPr>
        <w:t xml:space="preserve"> </w:t>
      </w:r>
      <w:r w:rsidR="00C97F41">
        <w:rPr>
          <w:rFonts w:ascii="Times New Roman" w:hAnsi="Times New Roman" w:cs="Times New Roman"/>
          <w:sz w:val="28"/>
          <w:szCs w:val="28"/>
        </w:rPr>
        <w:t>л</w:t>
      </w:r>
      <w:r w:rsidR="00AA3348">
        <w:rPr>
          <w:rFonts w:ascii="Times New Roman" w:hAnsi="Times New Roman" w:cs="Times New Roman"/>
          <w:sz w:val="28"/>
          <w:szCs w:val="28"/>
        </w:rPr>
        <w:t xml:space="preserve"> </w:t>
      </w:r>
      <w:r w:rsidR="00C97F41">
        <w:rPr>
          <w:rFonts w:ascii="Times New Roman" w:hAnsi="Times New Roman" w:cs="Times New Roman"/>
          <w:sz w:val="28"/>
          <w:szCs w:val="28"/>
        </w:rPr>
        <w:t>я</w:t>
      </w:r>
      <w:r w:rsidR="00AA3348">
        <w:rPr>
          <w:rFonts w:ascii="Times New Roman" w:hAnsi="Times New Roman" w:cs="Times New Roman"/>
          <w:sz w:val="28"/>
          <w:szCs w:val="28"/>
        </w:rPr>
        <w:t xml:space="preserve"> е т</w:t>
      </w:r>
      <w:r w:rsidRPr="00FB15FE">
        <w:rPr>
          <w:rFonts w:ascii="Times New Roman" w:hAnsi="Times New Roman" w:cs="Times New Roman"/>
          <w:sz w:val="28"/>
          <w:szCs w:val="28"/>
        </w:rPr>
        <w:t>:</w:t>
      </w:r>
    </w:p>
    <w:p w:rsidR="007E4A3B" w:rsidRPr="00D90222" w:rsidRDefault="007E4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22">
        <w:rPr>
          <w:rFonts w:ascii="Times New Roman" w:hAnsi="Times New Roman" w:cs="Times New Roman"/>
          <w:sz w:val="28"/>
          <w:szCs w:val="28"/>
        </w:rPr>
        <w:t>1. Утвердить</w:t>
      </w:r>
      <w:r w:rsidR="00AA3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348">
        <w:rPr>
          <w:rFonts w:ascii="Times New Roman" w:hAnsi="Times New Roman" w:cs="Times New Roman"/>
          <w:sz w:val="28"/>
          <w:szCs w:val="28"/>
        </w:rPr>
        <w:t xml:space="preserve">унифицированный </w:t>
      </w:r>
      <w:r w:rsidRPr="00D90222">
        <w:rPr>
          <w:rFonts w:ascii="Times New Roman" w:hAnsi="Times New Roman" w:cs="Times New Roman"/>
          <w:sz w:val="28"/>
          <w:szCs w:val="28"/>
        </w:rPr>
        <w:t xml:space="preserve"> </w:t>
      </w:r>
      <w:r w:rsidR="00C97F41">
        <w:rPr>
          <w:rFonts w:ascii="Times New Roman" w:hAnsi="Times New Roman" w:cs="Times New Roman"/>
          <w:sz w:val="28"/>
          <w:szCs w:val="28"/>
        </w:rPr>
        <w:t>реестр</w:t>
      </w:r>
      <w:proofErr w:type="gramEnd"/>
      <w:r w:rsidR="00C97F41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742C84">
        <w:rPr>
          <w:rFonts w:ascii="Times New Roman" w:hAnsi="Times New Roman" w:cs="Times New Roman"/>
          <w:sz w:val="28"/>
          <w:szCs w:val="28"/>
        </w:rPr>
        <w:t xml:space="preserve"> и функций в сфере контрольно-надзорной деятельности </w:t>
      </w:r>
      <w:r w:rsidR="00C97F41" w:rsidRPr="00D90222">
        <w:rPr>
          <w:rFonts w:ascii="Times New Roman" w:hAnsi="Times New Roman" w:cs="Times New Roman"/>
          <w:sz w:val="28"/>
          <w:szCs w:val="28"/>
        </w:rPr>
        <w:t>администраци</w:t>
      </w:r>
      <w:r w:rsidR="00742C84">
        <w:rPr>
          <w:rFonts w:ascii="Times New Roman" w:hAnsi="Times New Roman" w:cs="Times New Roman"/>
          <w:sz w:val="28"/>
          <w:szCs w:val="28"/>
        </w:rPr>
        <w:t>и</w:t>
      </w:r>
      <w:r w:rsidR="00C97F41" w:rsidRPr="00D90222">
        <w:rPr>
          <w:rFonts w:ascii="Times New Roman" w:hAnsi="Times New Roman" w:cs="Times New Roman"/>
          <w:sz w:val="28"/>
          <w:szCs w:val="28"/>
        </w:rPr>
        <w:t xml:space="preserve"> </w:t>
      </w:r>
      <w:r w:rsidR="00C97F41">
        <w:rPr>
          <w:rFonts w:ascii="Times New Roman" w:hAnsi="Times New Roman" w:cs="Times New Roman"/>
          <w:sz w:val="28"/>
          <w:szCs w:val="28"/>
        </w:rPr>
        <w:t>Кореновского</w:t>
      </w:r>
      <w:r w:rsidR="00FB15FE"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</w:t>
      </w:r>
      <w:r w:rsidRPr="00D9022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E4A3B" w:rsidRPr="00D90222" w:rsidRDefault="00180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7B6A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4A3B" w:rsidRPr="00D902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="007E4A3B" w:rsidRPr="00D90222">
        <w:rPr>
          <w:rFonts w:ascii="Times New Roman" w:hAnsi="Times New Roman" w:cs="Times New Roman"/>
          <w:sz w:val="28"/>
          <w:szCs w:val="28"/>
        </w:rPr>
        <w:t>)</w:t>
      </w:r>
      <w:r w:rsidR="00D07B6A">
        <w:rPr>
          <w:rFonts w:ascii="Times New Roman" w:hAnsi="Times New Roman" w:cs="Times New Roman"/>
          <w:sz w:val="28"/>
          <w:szCs w:val="28"/>
        </w:rPr>
        <w:t xml:space="preserve"> о</w:t>
      </w:r>
      <w:r w:rsidR="007E4A3B" w:rsidRPr="00D9022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D07B6A">
        <w:rPr>
          <w:rFonts w:ascii="Times New Roman" w:hAnsi="Times New Roman" w:cs="Times New Roman"/>
          <w:sz w:val="28"/>
          <w:szCs w:val="28"/>
        </w:rPr>
        <w:t>настоящее постановление в средствах массовой информации и разместить на официальном сайте органов местного самоуправления Кореновского городского поселения Кореновского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A3B" w:rsidRPr="00D90222" w:rsidRDefault="00D07B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4A3B" w:rsidRPr="00D90222">
        <w:rPr>
          <w:rFonts w:ascii="Times New Roman" w:hAnsi="Times New Roman" w:cs="Times New Roman"/>
          <w:sz w:val="28"/>
          <w:szCs w:val="28"/>
        </w:rPr>
        <w:t xml:space="preserve">. </w:t>
      </w:r>
      <w:r w:rsidR="0018020E" w:rsidRPr="00D9022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18020E">
        <w:rPr>
          <w:rFonts w:ascii="Times New Roman" w:hAnsi="Times New Roman" w:cs="Times New Roman"/>
          <w:sz w:val="28"/>
          <w:szCs w:val="28"/>
        </w:rPr>
        <w:t xml:space="preserve"> </w:t>
      </w:r>
      <w:r w:rsidR="0018020E" w:rsidRPr="00D90222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Pr="00D90222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18020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8020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8020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8020E">
        <w:rPr>
          <w:rFonts w:ascii="Times New Roman" w:hAnsi="Times New Roman" w:cs="Times New Roman"/>
          <w:sz w:val="28"/>
          <w:szCs w:val="28"/>
        </w:rPr>
        <w:t>Р.Ф.Громова</w:t>
      </w:r>
      <w:proofErr w:type="spellEnd"/>
      <w:r w:rsidR="0018020E">
        <w:rPr>
          <w:rFonts w:ascii="Times New Roman" w:hAnsi="Times New Roman" w:cs="Times New Roman"/>
          <w:sz w:val="28"/>
          <w:szCs w:val="28"/>
        </w:rPr>
        <w:t>.</w:t>
      </w:r>
    </w:p>
    <w:p w:rsidR="007E4A3B" w:rsidRDefault="00D07B6A" w:rsidP="00180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4A3B" w:rsidRPr="00D90222">
        <w:rPr>
          <w:rFonts w:ascii="Times New Roman" w:hAnsi="Times New Roman" w:cs="Times New Roman"/>
          <w:sz w:val="28"/>
          <w:szCs w:val="28"/>
        </w:rPr>
        <w:t xml:space="preserve">. </w:t>
      </w:r>
      <w:r w:rsidR="0018020E">
        <w:rPr>
          <w:rFonts w:ascii="Times New Roman" w:hAnsi="Times New Roman" w:cs="Times New Roman"/>
          <w:sz w:val="28"/>
          <w:szCs w:val="28"/>
        </w:rPr>
        <w:t>П</w:t>
      </w:r>
      <w:r w:rsidR="0018020E" w:rsidRPr="00D90222">
        <w:rPr>
          <w:rFonts w:ascii="Times New Roman" w:hAnsi="Times New Roman" w:cs="Times New Roman"/>
          <w:sz w:val="28"/>
          <w:szCs w:val="28"/>
        </w:rPr>
        <w:t xml:space="preserve">остановление вступает в </w:t>
      </w:r>
      <w:r w:rsidRPr="00D90222">
        <w:rPr>
          <w:rFonts w:ascii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90222">
        <w:rPr>
          <w:rFonts w:ascii="Times New Roman" w:hAnsi="Times New Roman" w:cs="Times New Roman"/>
          <w:sz w:val="28"/>
          <w:szCs w:val="28"/>
        </w:rPr>
        <w:t>его</w:t>
      </w:r>
      <w:r w:rsidR="0018020E" w:rsidRPr="00D9022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8020E" w:rsidRDefault="0018020E" w:rsidP="00180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72" w:rsidRDefault="00A92C72" w:rsidP="00180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72" w:rsidRDefault="00A92C72" w:rsidP="00180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72" w:rsidRDefault="00A92C72" w:rsidP="00180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0E" w:rsidRDefault="0018020E" w:rsidP="00180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8020E" w:rsidRDefault="0018020E" w:rsidP="00180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F1737" w:rsidRPr="00D90222" w:rsidRDefault="0018020E" w:rsidP="00F66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Е.Н.Пергун</w:t>
      </w:r>
    </w:p>
    <w:p w:rsidR="00D07B6A" w:rsidRDefault="00856582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7B6A" w:rsidRDefault="00D07B6A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07B6A" w:rsidRDefault="00D07B6A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07B6A" w:rsidRDefault="00D07B6A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07B6A" w:rsidRDefault="00D07B6A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07B6A" w:rsidRDefault="00D07B6A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07B6A" w:rsidRDefault="00D07B6A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07B6A" w:rsidRDefault="00D07B6A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07B6A" w:rsidRDefault="00D07B6A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07B6A" w:rsidRDefault="00D07B6A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07B6A" w:rsidRDefault="00D07B6A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56582" w:rsidRDefault="00D07B6A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5658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582">
        <w:rPr>
          <w:rFonts w:ascii="Times New Roman" w:hAnsi="Times New Roman" w:cs="Times New Roman"/>
          <w:sz w:val="28"/>
          <w:szCs w:val="28"/>
        </w:rPr>
        <w:t xml:space="preserve">  </w:t>
      </w:r>
      <w:r w:rsidR="00F66342">
        <w:rPr>
          <w:rFonts w:ascii="Times New Roman" w:hAnsi="Times New Roman" w:cs="Times New Roman"/>
          <w:sz w:val="28"/>
          <w:szCs w:val="28"/>
        </w:rPr>
        <w:t xml:space="preserve"> </w:t>
      </w:r>
      <w:r w:rsidR="00856582">
        <w:rPr>
          <w:rFonts w:ascii="Times New Roman" w:hAnsi="Times New Roman" w:cs="Times New Roman"/>
          <w:sz w:val="28"/>
          <w:szCs w:val="28"/>
        </w:rPr>
        <w:t>ПРИЛОЖЕНИЕ</w:t>
      </w:r>
    </w:p>
    <w:p w:rsidR="00F01A5F" w:rsidRDefault="00F01A5F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7E4A3B" w:rsidRPr="00D90222" w:rsidRDefault="00856582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6342"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7E4A3B" w:rsidRDefault="00F66342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E4A3B" w:rsidRPr="00D90222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7E4A3B" w:rsidRPr="00D902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66342" w:rsidRDefault="00F66342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66342" w:rsidRDefault="00F66342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Кореновского района</w:t>
      </w:r>
    </w:p>
    <w:p w:rsidR="00F66342" w:rsidRPr="00D90222" w:rsidRDefault="00F66342" w:rsidP="00F66342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 № ______</w:t>
      </w:r>
    </w:p>
    <w:p w:rsidR="00F66342" w:rsidRDefault="00F66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342" w:rsidRDefault="00F66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A3B" w:rsidRPr="00D90222" w:rsidRDefault="00F66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342" w:rsidRDefault="00F01A5F" w:rsidP="00F6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Унифицированный р</w:t>
      </w:r>
      <w:r w:rsidR="00D07B6A">
        <w:rPr>
          <w:rFonts w:ascii="Times New Roman" w:hAnsi="Times New Roman" w:cs="Times New Roman"/>
          <w:bCs/>
          <w:sz w:val="28"/>
          <w:szCs w:val="28"/>
        </w:rPr>
        <w:t>еестр</w:t>
      </w:r>
    </w:p>
    <w:p w:rsidR="007E4A3B" w:rsidRDefault="00A92C72" w:rsidP="0074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="00D07B6A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bookmarkStart w:id="0" w:name="Par36"/>
      <w:bookmarkEnd w:id="0"/>
      <w:r w:rsidR="00742C84" w:rsidRPr="00742C84">
        <w:rPr>
          <w:rFonts w:ascii="Times New Roman" w:hAnsi="Times New Roman" w:cs="Times New Roman"/>
          <w:sz w:val="28"/>
          <w:szCs w:val="28"/>
        </w:rPr>
        <w:t xml:space="preserve"> </w:t>
      </w:r>
      <w:r w:rsidR="00742C84">
        <w:rPr>
          <w:rFonts w:ascii="Times New Roman" w:hAnsi="Times New Roman" w:cs="Times New Roman"/>
          <w:sz w:val="28"/>
          <w:szCs w:val="28"/>
        </w:rPr>
        <w:t xml:space="preserve">и функций в сфере контрольно-надзорной деятельности </w:t>
      </w:r>
      <w:r w:rsidR="00742C84" w:rsidRPr="00D90222">
        <w:rPr>
          <w:rFonts w:ascii="Times New Roman" w:hAnsi="Times New Roman" w:cs="Times New Roman"/>
          <w:sz w:val="28"/>
          <w:szCs w:val="28"/>
        </w:rPr>
        <w:t>администраци</w:t>
      </w:r>
      <w:r w:rsidR="00742C84">
        <w:rPr>
          <w:rFonts w:ascii="Times New Roman" w:hAnsi="Times New Roman" w:cs="Times New Roman"/>
          <w:sz w:val="28"/>
          <w:szCs w:val="28"/>
        </w:rPr>
        <w:t>и</w:t>
      </w:r>
      <w:r w:rsidR="00742C84" w:rsidRPr="00D90222">
        <w:rPr>
          <w:rFonts w:ascii="Times New Roman" w:hAnsi="Times New Roman" w:cs="Times New Roman"/>
          <w:sz w:val="28"/>
          <w:szCs w:val="28"/>
        </w:rPr>
        <w:t xml:space="preserve"> </w:t>
      </w:r>
      <w:r w:rsidR="00742C8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D07B6A" w:rsidRDefault="00D07B6A" w:rsidP="00F66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9034"/>
      </w:tblGrid>
      <w:tr w:rsidR="00A92C72" w:rsidTr="00B01A70">
        <w:tc>
          <w:tcPr>
            <w:tcW w:w="594" w:type="dxa"/>
          </w:tcPr>
          <w:p w:rsidR="00D07B6A" w:rsidRPr="000D03F2" w:rsidRDefault="00D07B6A" w:rsidP="00F66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3F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07B6A" w:rsidRPr="000D03F2" w:rsidRDefault="00D07B6A" w:rsidP="00F66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D03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D03F2">
              <w:rPr>
                <w:rFonts w:ascii="Times New Roman" w:hAnsi="Times New Roman" w:cs="Times New Roman"/>
                <w:bCs/>
                <w:sz w:val="28"/>
                <w:szCs w:val="28"/>
              </w:rPr>
              <w:t>\п</w:t>
            </w:r>
          </w:p>
        </w:tc>
        <w:tc>
          <w:tcPr>
            <w:tcW w:w="9034" w:type="dxa"/>
          </w:tcPr>
          <w:p w:rsidR="00D07B6A" w:rsidRDefault="000D03F2" w:rsidP="00370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3F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услуги</w:t>
            </w:r>
          </w:p>
          <w:p w:rsidR="000D03F2" w:rsidRPr="000D03F2" w:rsidRDefault="000D03F2" w:rsidP="00F66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0B06" w:rsidTr="00B01A70">
        <w:tc>
          <w:tcPr>
            <w:tcW w:w="9628" w:type="dxa"/>
            <w:gridSpan w:val="2"/>
          </w:tcPr>
          <w:p w:rsidR="00F10B06" w:rsidRPr="000D03F2" w:rsidRDefault="00A92C72" w:rsidP="00370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F10B0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услуги</w:t>
            </w:r>
          </w:p>
        </w:tc>
      </w:tr>
      <w:tr w:rsidR="00F10B06" w:rsidTr="00B01A70">
        <w:tc>
          <w:tcPr>
            <w:tcW w:w="9628" w:type="dxa"/>
            <w:gridSpan w:val="2"/>
          </w:tcPr>
          <w:p w:rsidR="00F10B06" w:rsidRPr="000D03F2" w:rsidRDefault="00F10B06" w:rsidP="00370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A92C72" w:rsidTr="00B01A70">
        <w:tc>
          <w:tcPr>
            <w:tcW w:w="594" w:type="dxa"/>
          </w:tcPr>
          <w:p w:rsidR="000D03F2" w:rsidRPr="000D03F2" w:rsidRDefault="000D03F2" w:rsidP="00F66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34" w:type="dxa"/>
          </w:tcPr>
          <w:p w:rsidR="000D03F2" w:rsidRPr="000D03F2" w:rsidRDefault="000D03F2" w:rsidP="00F66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A92C72" w:rsidTr="00B01A70">
        <w:tc>
          <w:tcPr>
            <w:tcW w:w="594" w:type="dxa"/>
          </w:tcPr>
          <w:p w:rsidR="000D03F2" w:rsidRPr="000D03F2" w:rsidRDefault="000D03F2" w:rsidP="00F66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34" w:type="dxa"/>
          </w:tcPr>
          <w:p w:rsidR="000D03F2" w:rsidRPr="000D03F2" w:rsidRDefault="000D03F2" w:rsidP="00F66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92C72" w:rsidTr="00B01A70">
        <w:tc>
          <w:tcPr>
            <w:tcW w:w="594" w:type="dxa"/>
          </w:tcPr>
          <w:p w:rsidR="0037091F" w:rsidRDefault="00F10B06" w:rsidP="00F66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34" w:type="dxa"/>
          </w:tcPr>
          <w:p w:rsidR="0037091F" w:rsidRDefault="0037091F" w:rsidP="00370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 (подтверждение) адреса объекту недвижимого имущества</w:t>
            </w:r>
          </w:p>
        </w:tc>
      </w:tr>
      <w:tr w:rsidR="00A92C72" w:rsidTr="00B01A70">
        <w:tc>
          <w:tcPr>
            <w:tcW w:w="594" w:type="dxa"/>
          </w:tcPr>
          <w:p w:rsidR="0037091F" w:rsidRDefault="00F10B06" w:rsidP="00F66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34" w:type="dxa"/>
          </w:tcPr>
          <w:p w:rsidR="0037091F" w:rsidRDefault="0037091F" w:rsidP="00370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F10B06" w:rsidTr="00B01A70">
        <w:tc>
          <w:tcPr>
            <w:tcW w:w="9628" w:type="dxa"/>
            <w:gridSpan w:val="2"/>
          </w:tcPr>
          <w:p w:rsidR="00F10B06" w:rsidRDefault="00F10B06" w:rsidP="00370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</w:t>
            </w:r>
          </w:p>
        </w:tc>
      </w:tr>
      <w:tr w:rsidR="00A92C72" w:rsidTr="00B01A70">
        <w:tc>
          <w:tcPr>
            <w:tcW w:w="594" w:type="dxa"/>
          </w:tcPr>
          <w:p w:rsidR="0037091F" w:rsidRDefault="00F10B06" w:rsidP="00F10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34" w:type="dxa"/>
          </w:tcPr>
          <w:p w:rsidR="0037091F" w:rsidRDefault="0037091F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A92C72" w:rsidTr="00B01A70">
        <w:tc>
          <w:tcPr>
            <w:tcW w:w="594" w:type="dxa"/>
          </w:tcPr>
          <w:p w:rsidR="0037091F" w:rsidRDefault="00A92C72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34" w:type="dxa"/>
          </w:tcPr>
          <w:p w:rsidR="0037091F" w:rsidRDefault="0037091F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A92C72" w:rsidTr="00B01A70">
        <w:tc>
          <w:tcPr>
            <w:tcW w:w="594" w:type="dxa"/>
          </w:tcPr>
          <w:p w:rsidR="0037091F" w:rsidRDefault="00A92C72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34" w:type="dxa"/>
          </w:tcPr>
          <w:p w:rsidR="0037091F" w:rsidRDefault="0037091F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F10B06" w:rsidTr="00B01A70">
        <w:tc>
          <w:tcPr>
            <w:tcW w:w="9628" w:type="dxa"/>
            <w:gridSpan w:val="2"/>
          </w:tcPr>
          <w:p w:rsidR="00F10B06" w:rsidRDefault="00F10B06" w:rsidP="00470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Автотранспорт и дороги</w:t>
            </w:r>
          </w:p>
        </w:tc>
      </w:tr>
      <w:tr w:rsidR="00A92C72" w:rsidTr="00B01A70">
        <w:tc>
          <w:tcPr>
            <w:tcW w:w="594" w:type="dxa"/>
          </w:tcPr>
          <w:p w:rsidR="00470174" w:rsidRDefault="00A92C72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034" w:type="dxa"/>
          </w:tcPr>
          <w:p w:rsidR="00470174" w:rsidRDefault="00470174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F10B06" w:rsidTr="00B01A70">
        <w:tc>
          <w:tcPr>
            <w:tcW w:w="9628" w:type="dxa"/>
            <w:gridSpan w:val="2"/>
          </w:tcPr>
          <w:p w:rsidR="00F10B06" w:rsidRDefault="00F10B06" w:rsidP="00370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A92C72" w:rsidTr="00B01A70">
        <w:tc>
          <w:tcPr>
            <w:tcW w:w="594" w:type="dxa"/>
          </w:tcPr>
          <w:p w:rsidR="0037091F" w:rsidRDefault="00A92C72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034" w:type="dxa"/>
          </w:tcPr>
          <w:p w:rsidR="0037091F" w:rsidRDefault="0037091F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F10B06" w:rsidTr="00B01A70">
        <w:tc>
          <w:tcPr>
            <w:tcW w:w="9628" w:type="dxa"/>
            <w:gridSpan w:val="2"/>
          </w:tcPr>
          <w:p w:rsidR="00F10B06" w:rsidRDefault="00F10B06" w:rsidP="00370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 обслуживание</w:t>
            </w:r>
          </w:p>
        </w:tc>
      </w:tr>
      <w:tr w:rsidR="00A92C72" w:rsidTr="00B01A70">
        <w:tc>
          <w:tcPr>
            <w:tcW w:w="594" w:type="dxa"/>
          </w:tcPr>
          <w:p w:rsidR="0037091F" w:rsidRDefault="0037091F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034" w:type="dxa"/>
          </w:tcPr>
          <w:p w:rsidR="0037091F" w:rsidRDefault="0037091F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A92C72" w:rsidTr="00B01A70">
        <w:tc>
          <w:tcPr>
            <w:tcW w:w="594" w:type="dxa"/>
          </w:tcPr>
          <w:p w:rsidR="0037091F" w:rsidRDefault="0037091F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34" w:type="dxa"/>
          </w:tcPr>
          <w:p w:rsidR="0037091F" w:rsidRDefault="0037091F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A92C72" w:rsidTr="00B01A70">
        <w:tc>
          <w:tcPr>
            <w:tcW w:w="594" w:type="dxa"/>
          </w:tcPr>
          <w:p w:rsidR="0037091F" w:rsidRDefault="001627C3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34" w:type="dxa"/>
          </w:tcPr>
          <w:p w:rsidR="0037091F" w:rsidRDefault="001627C3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</w:tr>
      <w:tr w:rsidR="00A92C72" w:rsidTr="00B01A70">
        <w:tc>
          <w:tcPr>
            <w:tcW w:w="594" w:type="dxa"/>
          </w:tcPr>
          <w:p w:rsidR="0037091F" w:rsidRDefault="001627C3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34" w:type="dxa"/>
          </w:tcPr>
          <w:p w:rsidR="0037091F" w:rsidRDefault="001627C3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Принятие на учет граждан в качестве нуждающихся в жилых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помещениях, предоставляемых по договорам социального найма</w:t>
            </w:r>
          </w:p>
        </w:tc>
      </w:tr>
      <w:tr w:rsidR="00A92C72" w:rsidTr="00B01A70">
        <w:tc>
          <w:tcPr>
            <w:tcW w:w="594" w:type="dxa"/>
          </w:tcPr>
          <w:p w:rsidR="001627C3" w:rsidRDefault="001627C3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34" w:type="dxa"/>
          </w:tcPr>
          <w:p w:rsidR="001627C3" w:rsidRDefault="001627C3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F10B06" w:rsidTr="00B01A70">
        <w:tc>
          <w:tcPr>
            <w:tcW w:w="9628" w:type="dxa"/>
            <w:gridSpan w:val="2"/>
          </w:tcPr>
          <w:p w:rsidR="00F10B06" w:rsidRDefault="00F10B06" w:rsidP="00162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A92C72" w:rsidTr="00B01A70">
        <w:tc>
          <w:tcPr>
            <w:tcW w:w="594" w:type="dxa"/>
          </w:tcPr>
          <w:p w:rsidR="001627C3" w:rsidRDefault="001627C3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34" w:type="dxa"/>
          </w:tcPr>
          <w:p w:rsidR="001627C3" w:rsidRDefault="001627C3" w:rsidP="0016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архивных справок и копий архивных документов</w:t>
            </w:r>
          </w:p>
        </w:tc>
      </w:tr>
      <w:tr w:rsidR="00A92C72" w:rsidTr="00B01A70">
        <w:tc>
          <w:tcPr>
            <w:tcW w:w="594" w:type="dxa"/>
          </w:tcPr>
          <w:p w:rsidR="001627C3" w:rsidRDefault="001627C3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34" w:type="dxa"/>
          </w:tcPr>
          <w:p w:rsidR="001627C3" w:rsidRDefault="001627C3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муниципального образования</w:t>
            </w:r>
          </w:p>
        </w:tc>
      </w:tr>
      <w:tr w:rsidR="00A92C72" w:rsidTr="00B01A70">
        <w:tc>
          <w:tcPr>
            <w:tcW w:w="594" w:type="dxa"/>
          </w:tcPr>
          <w:p w:rsidR="001627C3" w:rsidRDefault="001627C3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34" w:type="dxa"/>
          </w:tcPr>
          <w:p w:rsidR="001627C3" w:rsidRDefault="001627C3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книги</w:t>
            </w:r>
          </w:p>
        </w:tc>
      </w:tr>
      <w:tr w:rsidR="00F10B06" w:rsidTr="00B01A70">
        <w:tc>
          <w:tcPr>
            <w:tcW w:w="9628" w:type="dxa"/>
            <w:gridSpan w:val="2"/>
          </w:tcPr>
          <w:p w:rsidR="00F10B06" w:rsidRDefault="00F10B06" w:rsidP="00162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A92C72" w:rsidTr="00B01A70">
        <w:tc>
          <w:tcPr>
            <w:tcW w:w="594" w:type="dxa"/>
          </w:tcPr>
          <w:p w:rsidR="001627C3" w:rsidRDefault="001627C3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034" w:type="dxa"/>
          </w:tcPr>
          <w:p w:rsidR="001627C3" w:rsidRDefault="001627C3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A92C72" w:rsidTr="00B01A70">
        <w:tc>
          <w:tcPr>
            <w:tcW w:w="594" w:type="dxa"/>
          </w:tcPr>
          <w:p w:rsidR="001627C3" w:rsidRDefault="00A92C72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034" w:type="dxa"/>
          </w:tcPr>
          <w:p w:rsidR="001627C3" w:rsidRDefault="001627C3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A92C72" w:rsidTr="00B01A70">
        <w:tc>
          <w:tcPr>
            <w:tcW w:w="594" w:type="dxa"/>
          </w:tcPr>
          <w:p w:rsidR="001627C3" w:rsidRDefault="001627C3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034" w:type="dxa"/>
          </w:tcPr>
          <w:p w:rsidR="001627C3" w:rsidRDefault="004943D7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</w:tr>
      <w:tr w:rsidR="00A92C72" w:rsidTr="00B01A70">
        <w:tc>
          <w:tcPr>
            <w:tcW w:w="594" w:type="dxa"/>
          </w:tcPr>
          <w:p w:rsidR="001627C3" w:rsidRDefault="004943D7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34" w:type="dxa"/>
          </w:tcPr>
          <w:p w:rsidR="001627C3" w:rsidRDefault="004943D7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A92C72" w:rsidTr="00B01A70">
        <w:tc>
          <w:tcPr>
            <w:tcW w:w="594" w:type="dxa"/>
          </w:tcPr>
          <w:p w:rsidR="004943D7" w:rsidRDefault="004943D7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34" w:type="dxa"/>
          </w:tcPr>
          <w:p w:rsidR="004943D7" w:rsidRDefault="004943D7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A92C72" w:rsidTr="00B01A70">
        <w:tc>
          <w:tcPr>
            <w:tcW w:w="594" w:type="dxa"/>
          </w:tcPr>
          <w:p w:rsidR="004943D7" w:rsidRDefault="004943D7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34" w:type="dxa"/>
          </w:tcPr>
          <w:p w:rsidR="004943D7" w:rsidRDefault="004943D7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A92C72" w:rsidTr="00B01A70">
        <w:tc>
          <w:tcPr>
            <w:tcW w:w="594" w:type="dxa"/>
          </w:tcPr>
          <w:p w:rsidR="004943D7" w:rsidRDefault="004943D7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34" w:type="dxa"/>
          </w:tcPr>
          <w:p w:rsidR="004943D7" w:rsidRDefault="004943D7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92C72" w:rsidTr="00B01A70">
        <w:tc>
          <w:tcPr>
            <w:tcW w:w="594" w:type="dxa"/>
          </w:tcPr>
          <w:p w:rsidR="004943D7" w:rsidRDefault="004943D7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34" w:type="dxa"/>
          </w:tcPr>
          <w:p w:rsidR="004943D7" w:rsidRDefault="004943D7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A92C72" w:rsidTr="00B01A70">
        <w:tc>
          <w:tcPr>
            <w:tcW w:w="594" w:type="dxa"/>
          </w:tcPr>
          <w:p w:rsidR="004943D7" w:rsidRDefault="004943D7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34" w:type="dxa"/>
          </w:tcPr>
          <w:p w:rsidR="004943D7" w:rsidRDefault="004943D7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A92C72" w:rsidTr="00B01A70">
        <w:tc>
          <w:tcPr>
            <w:tcW w:w="9628" w:type="dxa"/>
            <w:gridSpan w:val="2"/>
          </w:tcPr>
          <w:p w:rsidR="00A92C72" w:rsidRDefault="00A92C72" w:rsidP="0049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услуги</w:t>
            </w:r>
          </w:p>
        </w:tc>
      </w:tr>
      <w:tr w:rsidR="00A92C72" w:rsidTr="00B01A70">
        <w:tc>
          <w:tcPr>
            <w:tcW w:w="594" w:type="dxa"/>
          </w:tcPr>
          <w:p w:rsidR="004943D7" w:rsidRDefault="004943D7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34" w:type="dxa"/>
          </w:tcPr>
          <w:p w:rsidR="004943D7" w:rsidRDefault="004943D7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проведения публичных мероприятий (собраний, митингов, демонстраций, шествий, пикетирований) на территории муниципального образования</w:t>
            </w:r>
          </w:p>
        </w:tc>
      </w:tr>
      <w:tr w:rsidR="00A92C72" w:rsidTr="00B01A70">
        <w:tc>
          <w:tcPr>
            <w:tcW w:w="594" w:type="dxa"/>
          </w:tcPr>
          <w:p w:rsidR="004943D7" w:rsidRDefault="00470174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034" w:type="dxa"/>
          </w:tcPr>
          <w:p w:rsidR="004943D7" w:rsidRDefault="00470174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A92C72" w:rsidTr="00B01A70">
        <w:tc>
          <w:tcPr>
            <w:tcW w:w="594" w:type="dxa"/>
          </w:tcPr>
          <w:p w:rsidR="004943D7" w:rsidRDefault="00A92C72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9034" w:type="dxa"/>
          </w:tcPr>
          <w:p w:rsidR="004943D7" w:rsidRDefault="00470174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A92C72" w:rsidTr="00B01A70">
        <w:tc>
          <w:tcPr>
            <w:tcW w:w="9628" w:type="dxa"/>
            <w:gridSpan w:val="2"/>
          </w:tcPr>
          <w:p w:rsidR="00A92C72" w:rsidRDefault="00A92C72" w:rsidP="00287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Иные услуги</w:t>
            </w:r>
          </w:p>
        </w:tc>
      </w:tr>
      <w:tr w:rsidR="00A92C72" w:rsidTr="00B01A70">
        <w:tc>
          <w:tcPr>
            <w:tcW w:w="594" w:type="dxa"/>
          </w:tcPr>
          <w:p w:rsidR="002878BD" w:rsidRDefault="002878BD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34" w:type="dxa"/>
          </w:tcPr>
          <w:p w:rsidR="002878BD" w:rsidRDefault="002878BD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справок о месте жительства</w:t>
            </w:r>
          </w:p>
        </w:tc>
      </w:tr>
      <w:tr w:rsidR="00A92C72" w:rsidTr="00B01A70">
        <w:tc>
          <w:tcPr>
            <w:tcW w:w="594" w:type="dxa"/>
          </w:tcPr>
          <w:p w:rsidR="002878BD" w:rsidRDefault="002878BD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34" w:type="dxa"/>
          </w:tcPr>
          <w:p w:rsidR="002878BD" w:rsidRDefault="002878BD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справок о составе семьи</w:t>
            </w:r>
          </w:p>
        </w:tc>
      </w:tr>
      <w:tr w:rsidR="00A92C72" w:rsidTr="00B01A70">
        <w:tc>
          <w:tcPr>
            <w:tcW w:w="594" w:type="dxa"/>
          </w:tcPr>
          <w:p w:rsidR="002878BD" w:rsidRDefault="002878BD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34" w:type="dxa"/>
          </w:tcPr>
          <w:p w:rsidR="002878BD" w:rsidRDefault="002878BD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справки с места жительства умершего</w:t>
            </w:r>
          </w:p>
        </w:tc>
      </w:tr>
      <w:tr w:rsidR="00A92C72" w:rsidTr="00B01A70">
        <w:tc>
          <w:tcPr>
            <w:tcW w:w="594" w:type="dxa"/>
          </w:tcPr>
          <w:p w:rsidR="002878BD" w:rsidRDefault="002878BD" w:rsidP="00A9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92C7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34" w:type="dxa"/>
          </w:tcPr>
          <w:p w:rsidR="002878BD" w:rsidRDefault="002878BD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справок о наличии иждивенцев</w:t>
            </w:r>
          </w:p>
        </w:tc>
      </w:tr>
      <w:tr w:rsidR="00A92C72" w:rsidTr="00B01A70">
        <w:tc>
          <w:tcPr>
            <w:tcW w:w="9628" w:type="dxa"/>
            <w:gridSpan w:val="2"/>
          </w:tcPr>
          <w:p w:rsidR="00A92C72" w:rsidRDefault="00A92C72" w:rsidP="00F3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2.Функции в сфере контрольно-надзорной деятельности</w:t>
            </w:r>
          </w:p>
        </w:tc>
      </w:tr>
      <w:tr w:rsidR="00A92C72" w:rsidTr="00B01A70">
        <w:tc>
          <w:tcPr>
            <w:tcW w:w="594" w:type="dxa"/>
          </w:tcPr>
          <w:p w:rsidR="00470174" w:rsidRDefault="00F33908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34" w:type="dxa"/>
          </w:tcPr>
          <w:p w:rsidR="00470174" w:rsidRDefault="00F33908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земельного контроля</w:t>
            </w:r>
          </w:p>
        </w:tc>
      </w:tr>
      <w:tr w:rsidR="00A92C72" w:rsidTr="00B01A70">
        <w:tc>
          <w:tcPr>
            <w:tcW w:w="594" w:type="dxa"/>
          </w:tcPr>
          <w:p w:rsidR="00470174" w:rsidRDefault="00F33908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34" w:type="dxa"/>
          </w:tcPr>
          <w:p w:rsidR="00470174" w:rsidRDefault="00F33908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лесного контроля</w:t>
            </w:r>
          </w:p>
        </w:tc>
      </w:tr>
      <w:tr w:rsidR="00A92C72" w:rsidTr="00B01A70">
        <w:tc>
          <w:tcPr>
            <w:tcW w:w="594" w:type="dxa"/>
          </w:tcPr>
          <w:p w:rsidR="00470174" w:rsidRDefault="00F33908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34" w:type="dxa"/>
          </w:tcPr>
          <w:p w:rsidR="00470174" w:rsidRDefault="00F33908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</w:tr>
      <w:tr w:rsidR="00A92C72" w:rsidTr="00B01A70">
        <w:tc>
          <w:tcPr>
            <w:tcW w:w="594" w:type="dxa"/>
          </w:tcPr>
          <w:p w:rsidR="00F33908" w:rsidRDefault="00F33908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034" w:type="dxa"/>
          </w:tcPr>
          <w:p w:rsidR="00F33908" w:rsidRDefault="00F33908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A92C72" w:rsidTr="00B01A70">
        <w:tc>
          <w:tcPr>
            <w:tcW w:w="594" w:type="dxa"/>
          </w:tcPr>
          <w:p w:rsidR="00F33908" w:rsidRDefault="00F33908" w:rsidP="00F339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34" w:type="dxa"/>
          </w:tcPr>
          <w:p w:rsidR="00F33908" w:rsidRDefault="00F33908" w:rsidP="0037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A92C72" w:rsidTr="00B01A70">
        <w:tc>
          <w:tcPr>
            <w:tcW w:w="594" w:type="dxa"/>
          </w:tcPr>
          <w:p w:rsidR="00F33908" w:rsidRDefault="00F33908" w:rsidP="00F339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34" w:type="dxa"/>
          </w:tcPr>
          <w:p w:rsidR="00F33908" w:rsidRDefault="00F33908" w:rsidP="00023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контроля за сохранностью автомобильных дорог местного значения вне границ населенных пунктов </w:t>
            </w:r>
            <w:r w:rsidR="00023985">
              <w:rPr>
                <w:rFonts w:ascii="Times New Roman" w:hAnsi="Times New Roman" w:cs="Times New Roman"/>
                <w:bCs/>
                <w:sz w:val="28"/>
                <w:szCs w:val="28"/>
              </w:rPr>
              <w:t>в границах Кореновского городского поселения Кореновского района</w:t>
            </w:r>
          </w:p>
        </w:tc>
      </w:tr>
      <w:tr w:rsidR="00A92C72" w:rsidTr="00B01A70">
        <w:tc>
          <w:tcPr>
            <w:tcW w:w="594" w:type="dxa"/>
          </w:tcPr>
          <w:p w:rsidR="00F33908" w:rsidRDefault="00F33908" w:rsidP="00F339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34" w:type="dxa"/>
          </w:tcPr>
          <w:p w:rsidR="00F33908" w:rsidRDefault="00F33908" w:rsidP="00F339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</w:tbl>
    <w:p w:rsidR="00D07B6A" w:rsidRDefault="00D07B6A" w:rsidP="00F66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7B6A" w:rsidRDefault="00D07B6A" w:rsidP="00F66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7B6A" w:rsidRDefault="00D07B6A" w:rsidP="00F66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4A3B" w:rsidRDefault="00B60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E4A3B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</w:t>
      </w:r>
    </w:p>
    <w:p w:rsidR="00B60939" w:rsidRP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proofErr w:type="spellStart"/>
      <w:r w:rsidR="00D07B6A">
        <w:rPr>
          <w:rFonts w:ascii="Times New Roman" w:hAnsi="Times New Roman" w:cs="Times New Roman"/>
          <w:sz w:val="28"/>
          <w:szCs w:val="28"/>
        </w:rPr>
        <w:t>М.В.Омельченко</w:t>
      </w:r>
      <w:proofErr w:type="spellEnd"/>
    </w:p>
    <w:p w:rsidR="007E4A3B" w:rsidRDefault="007E4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A3B" w:rsidRDefault="007E4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A3B" w:rsidRDefault="007E4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A3B" w:rsidRDefault="007E4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939" w:rsidRDefault="00B6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A3B" w:rsidRPr="00F15FC1" w:rsidRDefault="00F15FC1" w:rsidP="00D07B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4A3B" w:rsidRPr="00F15FC1" w:rsidSect="00A92C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B"/>
    <w:rsid w:val="00023985"/>
    <w:rsid w:val="00042838"/>
    <w:rsid w:val="00090B77"/>
    <w:rsid w:val="000B4B8B"/>
    <w:rsid w:val="000D03F2"/>
    <w:rsid w:val="000D51F9"/>
    <w:rsid w:val="000F478D"/>
    <w:rsid w:val="001627C3"/>
    <w:rsid w:val="0018020E"/>
    <w:rsid w:val="00187698"/>
    <w:rsid w:val="001930B0"/>
    <w:rsid w:val="001C2529"/>
    <w:rsid w:val="001E050D"/>
    <w:rsid w:val="00231E9C"/>
    <w:rsid w:val="002776A2"/>
    <w:rsid w:val="00282F79"/>
    <w:rsid w:val="002878BD"/>
    <w:rsid w:val="00310CF2"/>
    <w:rsid w:val="0037091F"/>
    <w:rsid w:val="003D6D43"/>
    <w:rsid w:val="0043015A"/>
    <w:rsid w:val="00470174"/>
    <w:rsid w:val="004749ED"/>
    <w:rsid w:val="004943D7"/>
    <w:rsid w:val="004A4418"/>
    <w:rsid w:val="004B3E06"/>
    <w:rsid w:val="0052290D"/>
    <w:rsid w:val="005B4F36"/>
    <w:rsid w:val="005C20E1"/>
    <w:rsid w:val="005C7C69"/>
    <w:rsid w:val="006A71FE"/>
    <w:rsid w:val="006E21F9"/>
    <w:rsid w:val="006F1737"/>
    <w:rsid w:val="007178B0"/>
    <w:rsid w:val="00742C84"/>
    <w:rsid w:val="00760FC6"/>
    <w:rsid w:val="007817AB"/>
    <w:rsid w:val="007820F9"/>
    <w:rsid w:val="007A4C61"/>
    <w:rsid w:val="007D6762"/>
    <w:rsid w:val="007E4A3B"/>
    <w:rsid w:val="00856582"/>
    <w:rsid w:val="008969A0"/>
    <w:rsid w:val="008B4711"/>
    <w:rsid w:val="008E42CC"/>
    <w:rsid w:val="00927C1A"/>
    <w:rsid w:val="0095385E"/>
    <w:rsid w:val="00985D1D"/>
    <w:rsid w:val="00993FFC"/>
    <w:rsid w:val="009973BD"/>
    <w:rsid w:val="009C3503"/>
    <w:rsid w:val="00A308E0"/>
    <w:rsid w:val="00A41328"/>
    <w:rsid w:val="00A92C72"/>
    <w:rsid w:val="00AA1AF6"/>
    <w:rsid w:val="00AA3348"/>
    <w:rsid w:val="00AB2638"/>
    <w:rsid w:val="00AC5C6A"/>
    <w:rsid w:val="00AF577B"/>
    <w:rsid w:val="00AF655F"/>
    <w:rsid w:val="00B01A70"/>
    <w:rsid w:val="00B0697A"/>
    <w:rsid w:val="00B31B1A"/>
    <w:rsid w:val="00B60939"/>
    <w:rsid w:val="00B60ADB"/>
    <w:rsid w:val="00B95040"/>
    <w:rsid w:val="00B955A4"/>
    <w:rsid w:val="00BA4F4A"/>
    <w:rsid w:val="00BC6988"/>
    <w:rsid w:val="00C95D81"/>
    <w:rsid w:val="00C97F41"/>
    <w:rsid w:val="00CC005D"/>
    <w:rsid w:val="00D07B6A"/>
    <w:rsid w:val="00D155D2"/>
    <w:rsid w:val="00D74EE4"/>
    <w:rsid w:val="00D90222"/>
    <w:rsid w:val="00D9672A"/>
    <w:rsid w:val="00DC42F2"/>
    <w:rsid w:val="00DE1015"/>
    <w:rsid w:val="00E0243F"/>
    <w:rsid w:val="00E27033"/>
    <w:rsid w:val="00E47096"/>
    <w:rsid w:val="00E6221D"/>
    <w:rsid w:val="00E670F2"/>
    <w:rsid w:val="00EB1A66"/>
    <w:rsid w:val="00EC6B56"/>
    <w:rsid w:val="00F01A5F"/>
    <w:rsid w:val="00F07F0A"/>
    <w:rsid w:val="00F10B06"/>
    <w:rsid w:val="00F11F1C"/>
    <w:rsid w:val="00F15FC1"/>
    <w:rsid w:val="00F33908"/>
    <w:rsid w:val="00F42E13"/>
    <w:rsid w:val="00F66342"/>
    <w:rsid w:val="00F853EC"/>
    <w:rsid w:val="00FB15FE"/>
    <w:rsid w:val="00FB73DD"/>
    <w:rsid w:val="00FC4FA8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32434-6D94-4F91-8E6C-141CF1D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4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B4014163081E0E0D9FAEDB76D7387E6BA499E637AC20B58EEC4D8BB9yF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Андрей Барыбин</cp:lastModifiedBy>
  <cp:revision>8</cp:revision>
  <cp:lastPrinted>2013-10-22T06:35:00Z</cp:lastPrinted>
  <dcterms:created xsi:type="dcterms:W3CDTF">2013-10-21T04:53:00Z</dcterms:created>
  <dcterms:modified xsi:type="dcterms:W3CDTF">2013-10-22T06:42:00Z</dcterms:modified>
</cp:coreProperties>
</file>