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B4" w:rsidRPr="00550643" w:rsidRDefault="00BC4AB4" w:rsidP="00BC4A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64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3FA80E4" wp14:editId="3C2F543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B4" w:rsidRPr="00550643" w:rsidRDefault="00BC4AB4" w:rsidP="00BC4A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6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КОРЕНОВСКОГО ГОРОДСКОГО ПОСЕЛЕНИЯ</w:t>
      </w:r>
    </w:p>
    <w:p w:rsidR="00BC4AB4" w:rsidRPr="00550643" w:rsidRDefault="00BC4AB4" w:rsidP="00BC4A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6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КОРЕНОВСКОГО РАЙОНА</w:t>
      </w:r>
    </w:p>
    <w:p w:rsidR="00BC4AB4" w:rsidRPr="00550643" w:rsidRDefault="00BC4AB4" w:rsidP="00BC4A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55064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C4AB4" w:rsidRPr="00550643" w:rsidRDefault="00BC4AB4" w:rsidP="00BC4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4AB4" w:rsidRPr="00550643" w:rsidRDefault="00BC4AB4" w:rsidP="00BC4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213E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 w:rsidR="00D213E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</w:t>
      </w:r>
    </w:p>
    <w:p w:rsidR="00BC4AB4" w:rsidRDefault="00BC4AB4" w:rsidP="00B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B4" w:rsidRDefault="00BC4AB4" w:rsidP="00B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BA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предоставление</w:t>
      </w:r>
    </w:p>
    <w:p w:rsidR="00BC4AB4" w:rsidRDefault="00D213E5" w:rsidP="00B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которых организуется в</w:t>
      </w:r>
      <w:r w:rsidR="00BC4AB4" w:rsidRPr="005372BA">
        <w:rPr>
          <w:rFonts w:ascii="Times New Roman" w:hAnsi="Times New Roman" w:cs="Times New Roman"/>
          <w:b/>
          <w:sz w:val="28"/>
          <w:szCs w:val="28"/>
        </w:rPr>
        <w:t xml:space="preserve"> многофункциональн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BC4AB4" w:rsidRPr="005372B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C4AB4" w:rsidRPr="005372BA" w:rsidRDefault="00BC4AB4" w:rsidP="00B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BA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государственных и муниципальных услуг</w:t>
      </w:r>
    </w:p>
    <w:p w:rsidR="00BC4AB4" w:rsidRPr="005372BA" w:rsidRDefault="00BC4AB4" w:rsidP="00B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AB4" w:rsidRPr="005372BA" w:rsidRDefault="00BC4AB4" w:rsidP="00D213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3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213E5" w:rsidRPr="00D213E5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 г</w:t>
      </w:r>
      <w:r w:rsidR="00D213E5">
        <w:rPr>
          <w:rFonts w:ascii="Times New Roman" w:hAnsi="Times New Roman" w:cs="Times New Roman"/>
          <w:sz w:val="28"/>
          <w:szCs w:val="28"/>
        </w:rPr>
        <w:t>ода №</w:t>
      </w:r>
      <w:r w:rsidR="00D213E5" w:rsidRPr="00D213E5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D213E5">
        <w:rPr>
          <w:rFonts w:ascii="Times New Roman" w:hAnsi="Times New Roman" w:cs="Times New Roman"/>
          <w:sz w:val="28"/>
          <w:szCs w:val="28"/>
        </w:rPr>
        <w:t>«</w:t>
      </w:r>
      <w:r w:rsidR="00D213E5" w:rsidRPr="00D213E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213E5">
        <w:rPr>
          <w:rFonts w:ascii="Times New Roman" w:hAnsi="Times New Roman" w:cs="Times New Roman"/>
          <w:sz w:val="28"/>
          <w:szCs w:val="28"/>
        </w:rPr>
        <w:t xml:space="preserve">», </w:t>
      </w:r>
      <w:r w:rsidRPr="005372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Кореновского городского поселения Кореновского района п о с т а н о в л я е т:</w:t>
      </w:r>
    </w:p>
    <w:p w:rsidR="00BC4AB4" w:rsidRDefault="00BC4AB4" w:rsidP="00BC4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1.Утвердить перечень муниципальных услуг, предос</w:t>
      </w:r>
      <w:r w:rsidR="008C328D">
        <w:rPr>
          <w:rFonts w:ascii="Times New Roman" w:hAnsi="Times New Roman" w:cs="Times New Roman"/>
          <w:sz w:val="28"/>
          <w:szCs w:val="28"/>
        </w:rPr>
        <w:t>тавление которых организуется в</w:t>
      </w:r>
      <w:r w:rsidRPr="005372BA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8C328D">
        <w:rPr>
          <w:rFonts w:ascii="Times New Roman" w:hAnsi="Times New Roman" w:cs="Times New Roman"/>
          <w:sz w:val="28"/>
          <w:szCs w:val="28"/>
        </w:rPr>
        <w:t>ом</w:t>
      </w:r>
      <w:r w:rsidRPr="005372B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C328D">
        <w:rPr>
          <w:rFonts w:ascii="Times New Roman" w:hAnsi="Times New Roman" w:cs="Times New Roman"/>
          <w:sz w:val="28"/>
          <w:szCs w:val="28"/>
        </w:rPr>
        <w:t>е</w:t>
      </w:r>
      <w:r w:rsidRPr="005372B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услуг(прилагается).</w:t>
      </w:r>
    </w:p>
    <w:p w:rsidR="00603DC1" w:rsidRPr="005372BA" w:rsidRDefault="00603DC1" w:rsidP="00BC4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8 мая 2014 года № 395 «</w:t>
      </w:r>
      <w:r w:rsidRPr="006A12D8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D8">
        <w:rPr>
          <w:rFonts w:ascii="Times New Roman" w:hAnsi="Times New Roman" w:cs="Times New Roman"/>
          <w:sz w:val="28"/>
          <w:szCs w:val="28"/>
        </w:rPr>
        <w:t>которых организуется в муниципальном бюджетном учреждении «Кореновский районный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D8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AB4" w:rsidRPr="005372BA" w:rsidRDefault="00603DC1" w:rsidP="00BC4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AB4" w:rsidRPr="005372BA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CE1642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BC4AB4" w:rsidRPr="005372BA">
        <w:rPr>
          <w:rFonts w:ascii="Times New Roman" w:hAnsi="Times New Roman" w:cs="Times New Roman"/>
          <w:sz w:val="28"/>
          <w:szCs w:val="28"/>
        </w:rPr>
        <w:t>средств</w:t>
      </w:r>
      <w:r w:rsidR="00CE1642">
        <w:rPr>
          <w:rFonts w:ascii="Times New Roman" w:hAnsi="Times New Roman" w:cs="Times New Roman"/>
          <w:sz w:val="28"/>
          <w:szCs w:val="28"/>
        </w:rPr>
        <w:t>е</w:t>
      </w:r>
      <w:r w:rsidR="00BC4AB4" w:rsidRPr="005372BA"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r w:rsidR="00CE1642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BC4AB4" w:rsidRPr="005372BA">
        <w:rPr>
          <w:rFonts w:ascii="Times New Roman" w:hAnsi="Times New Roman" w:cs="Times New Roman"/>
          <w:sz w:val="28"/>
          <w:szCs w:val="28"/>
        </w:rPr>
        <w:t>разме</w:t>
      </w:r>
      <w:r w:rsidR="00CE1642">
        <w:rPr>
          <w:rFonts w:ascii="Times New Roman" w:hAnsi="Times New Roman" w:cs="Times New Roman"/>
          <w:sz w:val="28"/>
          <w:szCs w:val="28"/>
        </w:rPr>
        <w:t>щение</w:t>
      </w:r>
      <w:r w:rsidR="00BC4AB4" w:rsidRPr="005372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E1642">
        <w:rPr>
          <w:rFonts w:ascii="Times New Roman" w:hAnsi="Times New Roman" w:cs="Times New Roman"/>
          <w:sz w:val="28"/>
          <w:szCs w:val="28"/>
        </w:rPr>
        <w:t>администрации</w:t>
      </w:r>
      <w:r w:rsidR="00BC4AB4" w:rsidRPr="005372B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</w:t>
      </w:r>
      <w:r w:rsidR="00CE164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C4AB4" w:rsidRPr="005372BA">
        <w:rPr>
          <w:rFonts w:ascii="Times New Roman" w:hAnsi="Times New Roman" w:cs="Times New Roman"/>
          <w:sz w:val="28"/>
          <w:szCs w:val="28"/>
        </w:rPr>
        <w:t xml:space="preserve">сети </w:t>
      </w:r>
      <w:r w:rsidR="00CE1642">
        <w:rPr>
          <w:rFonts w:ascii="Times New Roman" w:hAnsi="Times New Roman" w:cs="Times New Roman"/>
          <w:sz w:val="28"/>
          <w:szCs w:val="28"/>
        </w:rPr>
        <w:t>«</w:t>
      </w:r>
      <w:r w:rsidR="00BC4AB4">
        <w:rPr>
          <w:rFonts w:ascii="Times New Roman" w:hAnsi="Times New Roman" w:cs="Times New Roman"/>
          <w:sz w:val="28"/>
          <w:szCs w:val="28"/>
        </w:rPr>
        <w:t>И</w:t>
      </w:r>
      <w:r w:rsidR="00BC4AB4" w:rsidRPr="005372BA">
        <w:rPr>
          <w:rFonts w:ascii="Times New Roman" w:hAnsi="Times New Roman" w:cs="Times New Roman"/>
          <w:sz w:val="28"/>
          <w:szCs w:val="28"/>
        </w:rPr>
        <w:t>нтернет</w:t>
      </w:r>
      <w:r w:rsidR="00CE1642">
        <w:rPr>
          <w:rFonts w:ascii="Times New Roman" w:hAnsi="Times New Roman" w:cs="Times New Roman"/>
          <w:sz w:val="28"/>
          <w:szCs w:val="28"/>
        </w:rPr>
        <w:t>»</w:t>
      </w:r>
      <w:r w:rsidR="00BC4AB4" w:rsidRPr="005372BA">
        <w:rPr>
          <w:rFonts w:ascii="Times New Roman" w:hAnsi="Times New Roman" w:cs="Times New Roman"/>
          <w:sz w:val="28"/>
          <w:szCs w:val="28"/>
        </w:rPr>
        <w:t>.</w:t>
      </w:r>
    </w:p>
    <w:p w:rsidR="00BC4AB4" w:rsidRPr="005372BA" w:rsidRDefault="00603DC1" w:rsidP="00BC4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AB4" w:rsidRPr="005372BA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BC4AB4" w:rsidRPr="005372BA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="00BC4AB4" w:rsidRPr="005372BA">
        <w:rPr>
          <w:rFonts w:ascii="Times New Roman" w:hAnsi="Times New Roman" w:cs="Times New Roman"/>
          <w:sz w:val="28"/>
          <w:szCs w:val="28"/>
        </w:rPr>
        <w:t>.</w:t>
      </w:r>
    </w:p>
    <w:p w:rsidR="00BC4AB4" w:rsidRPr="005372BA" w:rsidRDefault="00603DC1" w:rsidP="00BC4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AB4" w:rsidRPr="005372B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BC4AB4" w:rsidRPr="005372BA" w:rsidRDefault="00BC4AB4" w:rsidP="00BC4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C4AB4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Е.Н.</w:t>
      </w:r>
      <w:r w:rsidR="009C13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72BA">
        <w:rPr>
          <w:rFonts w:ascii="Times New Roman" w:hAnsi="Times New Roman" w:cs="Times New Roman"/>
          <w:sz w:val="28"/>
          <w:szCs w:val="28"/>
        </w:rPr>
        <w:t>Пергун</w:t>
      </w:r>
    </w:p>
    <w:p w:rsidR="00BC4AB4" w:rsidRPr="005372BA" w:rsidRDefault="00BC4AB4" w:rsidP="00BC4A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5372BA">
        <w:rPr>
          <w:rFonts w:ascii="Times New Roman" w:hAnsi="Times New Roman" w:cs="Times New Roman"/>
          <w:sz w:val="28"/>
          <w:szCs w:val="28"/>
        </w:rPr>
        <w:t>ПРИЛОЖЕНИЕ</w:t>
      </w: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Кореновского городского поселения</w:t>
      </w: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Кореновского района</w:t>
      </w: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39598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2BA">
        <w:rPr>
          <w:rFonts w:ascii="Times New Roman" w:hAnsi="Times New Roman" w:cs="Times New Roman"/>
          <w:sz w:val="28"/>
          <w:szCs w:val="28"/>
        </w:rPr>
        <w:t xml:space="preserve">№ </w:t>
      </w:r>
      <w:r w:rsidR="00395980">
        <w:rPr>
          <w:rFonts w:ascii="Times New Roman" w:hAnsi="Times New Roman" w:cs="Times New Roman"/>
          <w:sz w:val="28"/>
          <w:szCs w:val="28"/>
        </w:rPr>
        <w:t>______</w:t>
      </w: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B4" w:rsidRPr="005372BA" w:rsidRDefault="00BC4AB4" w:rsidP="00BC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B4" w:rsidRPr="005372BA" w:rsidRDefault="00BC4AB4" w:rsidP="00B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ПЕРЕЧЕНЬ</w:t>
      </w:r>
    </w:p>
    <w:p w:rsidR="00BC4AB4" w:rsidRPr="005372BA" w:rsidRDefault="00BC4AB4" w:rsidP="00B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муниципальных услуг, предос</w:t>
      </w:r>
      <w:r w:rsidR="00395980">
        <w:rPr>
          <w:rFonts w:ascii="Times New Roman" w:hAnsi="Times New Roman" w:cs="Times New Roman"/>
          <w:sz w:val="28"/>
          <w:szCs w:val="28"/>
        </w:rPr>
        <w:t>тавление которых организуется в</w:t>
      </w:r>
      <w:r w:rsidRPr="005372BA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395980">
        <w:rPr>
          <w:rFonts w:ascii="Times New Roman" w:hAnsi="Times New Roman" w:cs="Times New Roman"/>
          <w:sz w:val="28"/>
          <w:szCs w:val="28"/>
        </w:rPr>
        <w:t>ом</w:t>
      </w:r>
      <w:r w:rsidRPr="005372B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95980">
        <w:rPr>
          <w:rFonts w:ascii="Times New Roman" w:hAnsi="Times New Roman" w:cs="Times New Roman"/>
          <w:sz w:val="28"/>
          <w:szCs w:val="28"/>
        </w:rPr>
        <w:t>е</w:t>
      </w:r>
      <w:r w:rsidRPr="005372B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</w:t>
      </w:r>
    </w:p>
    <w:p w:rsidR="00BC4AB4" w:rsidRPr="005372BA" w:rsidRDefault="00BC4AB4" w:rsidP="00B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F3E" w:rsidRPr="005372BA" w:rsidRDefault="00073F3E" w:rsidP="00073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061D0">
        <w:rPr>
          <w:rFonts w:ascii="Times New Roman" w:eastAsia="Calibri" w:hAnsi="Times New Roman" w:cs="Times New Roman"/>
          <w:sz w:val="28"/>
          <w:szCs w:val="28"/>
        </w:rPr>
        <w:t>1.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Присвоение, изменений и аннулирование адресов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Предоставление выписки из реестра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Pr="00E061D0">
        <w:rPr>
          <w:rFonts w:ascii="Times New Roman" w:hAnsi="Times New Roman" w:cs="Times New Roman"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8.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9.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10.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11.</w:t>
      </w:r>
      <w:r w:rsidRPr="00E061D0">
        <w:rPr>
          <w:bCs/>
          <w:sz w:val="24"/>
          <w:szCs w:val="24"/>
        </w:rPr>
        <w:t xml:space="preserve"> </w:t>
      </w:r>
      <w:r w:rsidRPr="00E061D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12.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13.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14.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15.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Предоставление архивных справок, архивных выписок и архивных копий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16.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Предоставление копий правовых актов администрации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17</w:t>
      </w:r>
      <w:r w:rsidRPr="00AB1449">
        <w:rPr>
          <w:rFonts w:ascii="Times New Roman" w:hAnsi="Times New Roman" w:cs="Times New Roman"/>
          <w:bCs/>
          <w:sz w:val="28"/>
          <w:szCs w:val="28"/>
        </w:rPr>
        <w:t xml:space="preserve">. Предоставление выписки из </w:t>
      </w:r>
      <w:proofErr w:type="spellStart"/>
      <w:r w:rsidRPr="00AB144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AB1449">
        <w:rPr>
          <w:rFonts w:ascii="Times New Roman" w:hAnsi="Times New Roman" w:cs="Times New Roman"/>
          <w:bCs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18.</w:t>
      </w:r>
      <w:r w:rsidRPr="00AB1449">
        <w:rPr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19.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20.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Признание в установленном порядке жилых помещений муниципального жилищного фонда пригодным (непригодным) для проживания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21.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Признание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22.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23.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24.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25.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26.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27.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Выдача справок о месте жительства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Выдача справок о составе семьи.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Выдача справки с места жительства умершего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Выдача справок о наличии иждивенцев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B1449">
        <w:rPr>
          <w:rFonts w:ascii="Times New Roman" w:hAnsi="Times New Roman" w:cs="Times New Roman"/>
          <w:bCs/>
          <w:sz w:val="28"/>
          <w:szCs w:val="28"/>
        </w:rPr>
        <w:t>. Уведомительная регистрация трудового договора с работодателем –физическим лицом, не являющимся индивидуальным предпринимателем.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B1449">
        <w:rPr>
          <w:rFonts w:eastAsia="Calibri"/>
          <w:color w:val="000000"/>
          <w:sz w:val="24"/>
          <w:szCs w:val="24"/>
        </w:rPr>
        <w:t xml:space="preserve"> </w:t>
      </w:r>
      <w:r w:rsidRPr="00AB1449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 схем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B1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B1449">
        <w:rPr>
          <w:bCs/>
          <w:sz w:val="24"/>
          <w:szCs w:val="24"/>
        </w:rPr>
        <w:t xml:space="preserve"> </w:t>
      </w:r>
      <w:r w:rsidRPr="00AB144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62C8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62C8B">
        <w:rPr>
          <w:rFonts w:ascii="Times New Roman" w:eastAsia="Calibri" w:hAnsi="Times New Roman" w:cs="Times New Roman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 на котором расположен объект незавершенного 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rFonts w:eastAsia="Calibri"/>
          <w:color w:val="000000"/>
          <w:sz w:val="24"/>
          <w:szCs w:val="24"/>
        </w:rPr>
        <w:t xml:space="preserve"> </w:t>
      </w:r>
      <w:r w:rsidRPr="00962C8B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нового договора аренды земельного участка без проведения торгов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C8B">
        <w:rPr>
          <w:sz w:val="24"/>
          <w:szCs w:val="24"/>
        </w:rPr>
        <w:t xml:space="preserve"> </w:t>
      </w:r>
      <w:r w:rsidRPr="00962C8B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C8B">
        <w:rPr>
          <w:bCs/>
          <w:sz w:val="24"/>
          <w:szCs w:val="24"/>
        </w:rPr>
        <w:t xml:space="preserve"> </w:t>
      </w:r>
      <w:r w:rsidRPr="00962C8B">
        <w:rPr>
          <w:rFonts w:ascii="Times New Roman" w:hAnsi="Times New Roman" w:cs="Times New Roman"/>
          <w:bCs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F3E" w:rsidRDefault="00073F3E" w:rsidP="00073F3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3F3E" w:rsidRDefault="00073F3E" w:rsidP="00073F3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3F3E" w:rsidRPr="00684153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73F3E" w:rsidRPr="00684153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 xml:space="preserve">Кореновского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4153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Pr="00684153">
        <w:rPr>
          <w:rFonts w:ascii="Times New Roman" w:hAnsi="Times New Roman" w:cs="Times New Roman"/>
          <w:sz w:val="28"/>
          <w:szCs w:val="28"/>
        </w:rPr>
        <w:t xml:space="preserve"> Омельченко</w:t>
      </w:r>
    </w:p>
    <w:p w:rsidR="00073F3E" w:rsidRDefault="00073F3E" w:rsidP="0007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2A" w:rsidRDefault="007A712A" w:rsidP="00073F3E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</w:pPr>
    </w:p>
    <w:sectPr w:rsidR="007A712A" w:rsidSect="00FD666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B4"/>
    <w:rsid w:val="00073F3E"/>
    <w:rsid w:val="00395980"/>
    <w:rsid w:val="00603DC1"/>
    <w:rsid w:val="007A712A"/>
    <w:rsid w:val="008C328D"/>
    <w:rsid w:val="009C13D3"/>
    <w:rsid w:val="00BC4AB4"/>
    <w:rsid w:val="00C52B2E"/>
    <w:rsid w:val="00CE1642"/>
    <w:rsid w:val="00D213E5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2FF9-30E5-4968-BAF1-423B3E38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B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D21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dcterms:created xsi:type="dcterms:W3CDTF">2015-07-07T07:54:00Z</dcterms:created>
  <dcterms:modified xsi:type="dcterms:W3CDTF">2015-07-07T08:17:00Z</dcterms:modified>
</cp:coreProperties>
</file>