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09D" w:rsidRPr="0096309D" w:rsidRDefault="0096309D" w:rsidP="0096309D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96309D">
        <w:rPr>
          <w:rFonts w:ascii="Courier New" w:hAnsi="Courier New" w:cs="Courier New"/>
          <w:noProof/>
        </w:rPr>
        <w:drawing>
          <wp:inline distT="0" distB="0" distL="0" distR="0" wp14:anchorId="5F0F54FC" wp14:editId="5B425F4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9D" w:rsidRPr="0096309D" w:rsidRDefault="0096309D" w:rsidP="0096309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6309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6309D" w:rsidRPr="0096309D" w:rsidRDefault="0096309D" w:rsidP="0096309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6309D">
        <w:rPr>
          <w:b/>
          <w:sz w:val="28"/>
          <w:szCs w:val="28"/>
          <w:lang w:eastAsia="ar-SA"/>
        </w:rPr>
        <w:t>КОРЕНОВСКОГО РАЙОНА</w:t>
      </w:r>
    </w:p>
    <w:p w:rsidR="0096309D" w:rsidRPr="0096309D" w:rsidRDefault="0096309D" w:rsidP="0096309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6309D">
        <w:rPr>
          <w:b/>
          <w:sz w:val="36"/>
          <w:szCs w:val="36"/>
          <w:lang w:eastAsia="ar-SA"/>
        </w:rPr>
        <w:t>ПОСТАНОВЛЕНИЕ</w:t>
      </w:r>
    </w:p>
    <w:p w:rsidR="0096309D" w:rsidRPr="0096309D" w:rsidRDefault="0096309D" w:rsidP="0096309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6309D">
        <w:rPr>
          <w:sz w:val="28"/>
          <w:szCs w:val="28"/>
          <w:lang w:eastAsia="ar-SA"/>
        </w:rPr>
        <w:t xml:space="preserve">от 13.09.2017   </w:t>
      </w:r>
      <w:r w:rsidRPr="0096309D">
        <w:rPr>
          <w:sz w:val="28"/>
          <w:szCs w:val="28"/>
          <w:lang w:eastAsia="ar-SA"/>
        </w:rPr>
        <w:tab/>
      </w:r>
      <w:r w:rsidRPr="0096309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6309D">
        <w:rPr>
          <w:sz w:val="28"/>
          <w:szCs w:val="28"/>
          <w:lang w:eastAsia="ar-SA"/>
        </w:rPr>
        <w:tab/>
      </w:r>
      <w:r w:rsidRPr="0096309D">
        <w:rPr>
          <w:sz w:val="28"/>
          <w:szCs w:val="28"/>
          <w:lang w:eastAsia="ar-SA"/>
        </w:rPr>
        <w:tab/>
      </w:r>
      <w:proofErr w:type="gramStart"/>
      <w:r w:rsidRPr="0096309D">
        <w:rPr>
          <w:sz w:val="28"/>
          <w:szCs w:val="28"/>
          <w:lang w:eastAsia="ar-SA"/>
        </w:rPr>
        <w:tab/>
        <w:t xml:space="preserve">  №</w:t>
      </w:r>
      <w:proofErr w:type="gramEnd"/>
      <w:r w:rsidRPr="0096309D">
        <w:rPr>
          <w:sz w:val="28"/>
          <w:szCs w:val="28"/>
          <w:lang w:eastAsia="ar-SA"/>
        </w:rPr>
        <w:t xml:space="preserve"> 17</w:t>
      </w:r>
      <w:r>
        <w:rPr>
          <w:sz w:val="28"/>
          <w:szCs w:val="28"/>
          <w:lang w:eastAsia="ar-SA"/>
        </w:rPr>
        <w:t>11</w:t>
      </w:r>
    </w:p>
    <w:p w:rsidR="0096309D" w:rsidRPr="0096309D" w:rsidRDefault="0096309D" w:rsidP="0096309D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96309D">
        <w:rPr>
          <w:sz w:val="28"/>
          <w:szCs w:val="28"/>
          <w:lang w:eastAsia="ar-SA"/>
        </w:rPr>
        <w:t>г. Кореновск</w:t>
      </w:r>
    </w:p>
    <w:p w:rsidR="0096309D" w:rsidRPr="0096309D" w:rsidRDefault="0096309D" w:rsidP="0096309D">
      <w:pPr>
        <w:tabs>
          <w:tab w:val="left" w:pos="8505"/>
        </w:tabs>
        <w:suppressAutoHyphens/>
        <w:autoSpaceDN w:val="0"/>
        <w:jc w:val="center"/>
        <w:rPr>
          <w:b/>
          <w:bCs/>
        </w:rPr>
      </w:pPr>
    </w:p>
    <w:p w:rsidR="00DA7941" w:rsidRPr="00344C40" w:rsidRDefault="00DA7941" w:rsidP="009C6FB6">
      <w:pPr>
        <w:tabs>
          <w:tab w:val="left" w:pos="8505"/>
        </w:tabs>
        <w:jc w:val="center"/>
        <w:rPr>
          <w:b/>
        </w:rPr>
      </w:pPr>
      <w:bookmarkStart w:id="0" w:name="_GoBack"/>
      <w:bookmarkEnd w:id="0"/>
    </w:p>
    <w:p w:rsidR="00F4566F" w:rsidRDefault="009C6FB6" w:rsidP="00601F9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F7288">
        <w:rPr>
          <w:b/>
          <w:sz w:val="28"/>
          <w:szCs w:val="28"/>
        </w:rPr>
        <w:t>«</w:t>
      </w:r>
      <w:r w:rsidR="003F7288" w:rsidRPr="003F7288">
        <w:rPr>
          <w:b/>
          <w:sz w:val="28"/>
          <w:szCs w:val="28"/>
        </w:rPr>
        <w:t>О внесении изменений в решение Совета</w:t>
      </w:r>
    </w:p>
    <w:p w:rsidR="00601F93" w:rsidRDefault="003F7288" w:rsidP="00601F93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>Кореновского</w:t>
      </w:r>
      <w:r w:rsidR="00F4566F">
        <w:rPr>
          <w:b/>
          <w:sz w:val="28"/>
          <w:szCs w:val="28"/>
        </w:rPr>
        <w:t xml:space="preserve"> </w:t>
      </w:r>
      <w:r w:rsidRPr="003F7288">
        <w:rPr>
          <w:b/>
          <w:sz w:val="28"/>
          <w:szCs w:val="28"/>
        </w:rPr>
        <w:t>городского поселения Кореновского района</w:t>
      </w:r>
    </w:p>
    <w:p w:rsidR="009C6FB6" w:rsidRPr="003F7288" w:rsidRDefault="003F7288" w:rsidP="00601F93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>от 29 марта 2017 года</w:t>
      </w:r>
      <w:r w:rsidR="00F4566F">
        <w:rPr>
          <w:b/>
          <w:sz w:val="28"/>
          <w:szCs w:val="28"/>
        </w:rPr>
        <w:t xml:space="preserve"> </w:t>
      </w:r>
      <w:r w:rsidRPr="003F7288">
        <w:rPr>
          <w:b/>
          <w:sz w:val="28"/>
          <w:szCs w:val="28"/>
        </w:rPr>
        <w:t>№</w:t>
      </w:r>
      <w:r w:rsidR="009E7668">
        <w:rPr>
          <w:b/>
          <w:sz w:val="28"/>
          <w:szCs w:val="28"/>
        </w:rPr>
        <w:t xml:space="preserve"> </w:t>
      </w:r>
      <w:r w:rsidRPr="003F7288">
        <w:rPr>
          <w:b/>
          <w:sz w:val="28"/>
          <w:szCs w:val="28"/>
        </w:rPr>
        <w:t>280 «</w:t>
      </w:r>
      <w:r w:rsidR="009C6FB6" w:rsidRPr="003F7288">
        <w:rPr>
          <w:b/>
          <w:sz w:val="28"/>
          <w:szCs w:val="28"/>
        </w:rPr>
        <w:t>О</w:t>
      </w:r>
      <w:r w:rsidR="000F5B67" w:rsidRPr="003F7288">
        <w:rPr>
          <w:b/>
          <w:sz w:val="28"/>
          <w:szCs w:val="28"/>
        </w:rPr>
        <w:t>б утверждении земельного налога</w:t>
      </w:r>
      <w:r w:rsidR="009C6FB6" w:rsidRPr="003F7288">
        <w:rPr>
          <w:b/>
          <w:sz w:val="28"/>
          <w:szCs w:val="28"/>
        </w:rPr>
        <w:t>»</w:t>
      </w:r>
    </w:p>
    <w:p w:rsidR="00601F93" w:rsidRPr="00344C40" w:rsidRDefault="00601F93" w:rsidP="009C6FB6">
      <w:pPr>
        <w:ind w:firstLine="851"/>
        <w:jc w:val="both"/>
      </w:pPr>
    </w:p>
    <w:p w:rsidR="00F53C9B" w:rsidRPr="00344C40" w:rsidRDefault="00F53C9B" w:rsidP="009C6FB6">
      <w:pPr>
        <w:ind w:firstLine="851"/>
        <w:jc w:val="both"/>
      </w:pPr>
    </w:p>
    <w:p w:rsidR="009C6FB6" w:rsidRDefault="009C6FB6" w:rsidP="00601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9C6FB6" w:rsidRDefault="009C6FB6" w:rsidP="00601F93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="003F7288" w:rsidRPr="003F7288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29 марта 2017 года №</w:t>
      </w:r>
      <w:r w:rsidR="009E7668">
        <w:rPr>
          <w:sz w:val="28"/>
          <w:szCs w:val="28"/>
        </w:rPr>
        <w:t xml:space="preserve"> </w:t>
      </w:r>
      <w:r w:rsidR="003F7288" w:rsidRPr="003F7288">
        <w:rPr>
          <w:sz w:val="28"/>
          <w:szCs w:val="28"/>
        </w:rPr>
        <w:t>280 «Об утверждении земельного налога»</w:t>
      </w:r>
      <w:r>
        <w:rPr>
          <w:sz w:val="28"/>
          <w:szCs w:val="28"/>
        </w:rPr>
        <w:t xml:space="preserve">. </w:t>
      </w:r>
    </w:p>
    <w:p w:rsidR="009C6FB6" w:rsidRDefault="009C6FB6" w:rsidP="00601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3F7288">
        <w:rPr>
          <w:sz w:val="28"/>
          <w:szCs w:val="28"/>
        </w:rPr>
        <w:t>«</w:t>
      </w:r>
      <w:r w:rsidR="003F7288" w:rsidRPr="003F7288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29 марта 2017 года №</w:t>
      </w:r>
      <w:r w:rsidR="00601F93">
        <w:rPr>
          <w:sz w:val="28"/>
          <w:szCs w:val="28"/>
        </w:rPr>
        <w:t xml:space="preserve"> </w:t>
      </w:r>
      <w:r w:rsidR="003F7288" w:rsidRPr="003F7288">
        <w:rPr>
          <w:sz w:val="28"/>
          <w:szCs w:val="28"/>
        </w:rPr>
        <w:t>280 «Об утверждении земельного налога»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9C6FB6" w:rsidRDefault="009C6FB6" w:rsidP="00601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:rsidR="005A4B13" w:rsidRPr="00FB3002" w:rsidRDefault="00FB3002" w:rsidP="005A4B13">
      <w:pPr>
        <w:widowControl w:val="0"/>
        <w:suppressAutoHyphens/>
        <w:autoSpaceDN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4. </w:t>
      </w:r>
      <w:r w:rsidR="005A4B13">
        <w:rPr>
          <w:rFonts w:eastAsia="Lucida Sans Unicode"/>
          <w:kern w:val="2"/>
          <w:sz w:val="28"/>
          <w:szCs w:val="28"/>
        </w:rPr>
        <w:t>О</w:t>
      </w:r>
      <w:r w:rsidR="005A4B13" w:rsidRPr="00FB3002">
        <w:rPr>
          <w:rFonts w:eastAsia="Lucida Sans Unicode"/>
          <w:kern w:val="2"/>
          <w:sz w:val="28"/>
          <w:szCs w:val="28"/>
        </w:rPr>
        <w:t xml:space="preserve">бщему отделу администрации Кореновского городского поселения Кореновского района (Устинова) обеспечить размещение </w:t>
      </w:r>
      <w:r w:rsidR="005A4B13">
        <w:rPr>
          <w:rFonts w:eastAsia="Lucida Sans Unicode"/>
          <w:kern w:val="2"/>
          <w:sz w:val="28"/>
          <w:szCs w:val="28"/>
        </w:rPr>
        <w:t xml:space="preserve">настоящего постановления </w:t>
      </w:r>
      <w:r w:rsidR="005A4B13" w:rsidRPr="00FB3002">
        <w:rPr>
          <w:rFonts w:eastAsia="Lucida Sans Unicode"/>
          <w:kern w:val="2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9C6FB6" w:rsidP="005A4B13">
      <w:pPr>
        <w:widowControl w:val="0"/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01F93" w:rsidRPr="00344C40" w:rsidRDefault="00601F93" w:rsidP="009C6FB6"/>
    <w:p w:rsidR="00F53C9B" w:rsidRPr="00344C40" w:rsidRDefault="00F53C9B" w:rsidP="009C6FB6"/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9C6FB6" w:rsidRDefault="009C6FB6" w:rsidP="009C6FB6">
      <w:pPr>
        <w:rPr>
          <w:sz w:val="28"/>
          <w:szCs w:val="28"/>
        </w:rPr>
        <w:sectPr w:rsidR="009C6FB6">
          <w:pgSz w:w="11906" w:h="16838"/>
          <w:pgMar w:top="1134" w:right="567" w:bottom="737" w:left="1701" w:header="1134" w:footer="709" w:gutter="0"/>
          <w:cols w:space="720"/>
        </w:sect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546"/>
        <w:gridCol w:w="4961"/>
      </w:tblGrid>
      <w:tr w:rsidR="003F7288" w:rsidTr="009E7668">
        <w:tc>
          <w:tcPr>
            <w:tcW w:w="3024" w:type="dxa"/>
            <w:hideMark/>
          </w:tcPr>
          <w:p w:rsidR="003F7288" w:rsidRDefault="003F7288" w:rsidP="00B85076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546" w:type="dxa"/>
          </w:tcPr>
          <w:p w:rsidR="003F7288" w:rsidRDefault="003F7288" w:rsidP="00B85076"/>
        </w:tc>
        <w:tc>
          <w:tcPr>
            <w:tcW w:w="4961" w:type="dxa"/>
          </w:tcPr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6309D">
              <w:rPr>
                <w:sz w:val="28"/>
                <w:szCs w:val="28"/>
              </w:rPr>
              <w:t>13.09.2017 № 1711</w:t>
            </w:r>
          </w:p>
          <w:p w:rsidR="003F7288" w:rsidRDefault="003F7288" w:rsidP="00B85076"/>
        </w:tc>
      </w:tr>
    </w:tbl>
    <w:p w:rsidR="009E7668" w:rsidRPr="00344C40" w:rsidRDefault="009E7668" w:rsidP="003F7288">
      <w:pPr>
        <w:jc w:val="center"/>
        <w:rPr>
          <w:sz w:val="16"/>
          <w:szCs w:val="16"/>
        </w:rPr>
      </w:pPr>
    </w:p>
    <w:p w:rsidR="003F7288" w:rsidRDefault="003F7288" w:rsidP="003F728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3F7288" w:rsidRDefault="003F7288" w:rsidP="003F72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3F7288" w:rsidRDefault="003F7288" w:rsidP="003F728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F7288" w:rsidRDefault="003F7288" w:rsidP="003F7288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3F7288" w:rsidRDefault="003F7288" w:rsidP="003F7288">
      <w:pPr>
        <w:rPr>
          <w:sz w:val="28"/>
          <w:szCs w:val="28"/>
        </w:rPr>
      </w:pPr>
    </w:p>
    <w:p w:rsidR="009C6FB6" w:rsidRDefault="009C6FB6" w:rsidP="009C6FB6">
      <w:pPr>
        <w:rPr>
          <w:sz w:val="20"/>
          <w:szCs w:val="20"/>
        </w:rPr>
      </w:pPr>
    </w:p>
    <w:p w:rsidR="003F7288" w:rsidRPr="003F7288" w:rsidRDefault="003F7288" w:rsidP="003F72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>О внесении изменений в решение Совета Кореновского</w:t>
      </w:r>
    </w:p>
    <w:p w:rsidR="003F7288" w:rsidRPr="003F7288" w:rsidRDefault="003F7288" w:rsidP="003F72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 xml:space="preserve"> городского поселения Кореновского района от 29 марта 2017 года</w:t>
      </w:r>
    </w:p>
    <w:p w:rsidR="003F7288" w:rsidRPr="003F7288" w:rsidRDefault="003F7288" w:rsidP="003F72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 xml:space="preserve"> №</w:t>
      </w:r>
      <w:r w:rsidR="0081055C">
        <w:rPr>
          <w:b/>
          <w:sz w:val="28"/>
          <w:szCs w:val="28"/>
        </w:rPr>
        <w:t xml:space="preserve"> </w:t>
      </w:r>
      <w:r w:rsidRPr="003F7288">
        <w:rPr>
          <w:b/>
          <w:sz w:val="28"/>
          <w:szCs w:val="28"/>
        </w:rPr>
        <w:t>280 «Об утверждении земельного налога»</w:t>
      </w:r>
    </w:p>
    <w:p w:rsidR="009C6FB6" w:rsidRDefault="009C6FB6" w:rsidP="009C6FB6">
      <w:pPr>
        <w:jc w:val="center"/>
        <w:rPr>
          <w:sz w:val="22"/>
          <w:szCs w:val="22"/>
        </w:rPr>
      </w:pPr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81055C" w:rsidRPr="00A40B2D" w:rsidRDefault="009C6FB6" w:rsidP="0081055C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626C65">
        <w:rPr>
          <w:sz w:val="28"/>
          <w:szCs w:val="28"/>
        </w:rPr>
        <w:t xml:space="preserve">1. </w:t>
      </w:r>
      <w:r w:rsidR="0081055C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 w:rsidR="0081055C">
        <w:rPr>
          <w:sz w:val="28"/>
          <w:szCs w:val="28"/>
        </w:rPr>
        <w:t xml:space="preserve">Совета Кореновского городского поселения Кореновского района от 29 марта 2017 года № 280 </w:t>
      </w:r>
      <w:r w:rsidR="0081055C" w:rsidRPr="00DB2B14">
        <w:rPr>
          <w:sz w:val="28"/>
          <w:szCs w:val="28"/>
        </w:rPr>
        <w:t>«</w:t>
      </w:r>
      <w:r w:rsidR="0081055C"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</w:t>
      </w:r>
      <w:r w:rsidR="0081055C">
        <w:rPr>
          <w:rFonts w:eastAsia="Droid Sans"/>
          <w:kern w:val="1"/>
          <w:sz w:val="28"/>
          <w:szCs w:val="28"/>
          <w:lang w:eastAsia="hi-IN" w:bidi="hi-IN"/>
        </w:rPr>
        <w:t xml:space="preserve"> земельного налога» следующие изменения:</w:t>
      </w:r>
    </w:p>
    <w:p w:rsidR="005B5F39" w:rsidRDefault="0081055C" w:rsidP="00A72A1F">
      <w:pPr>
        <w:ind w:firstLine="709"/>
        <w:jc w:val="both"/>
        <w:rPr>
          <w:sz w:val="28"/>
          <w:szCs w:val="28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1.1. </w:t>
      </w:r>
      <w:r w:rsidR="009C6FB6" w:rsidRPr="00626C65">
        <w:rPr>
          <w:sz w:val="28"/>
          <w:szCs w:val="28"/>
        </w:rPr>
        <w:t xml:space="preserve"> </w:t>
      </w:r>
      <w:r w:rsidR="005B5F39">
        <w:rPr>
          <w:sz w:val="28"/>
          <w:szCs w:val="28"/>
        </w:rPr>
        <w:t>П</w:t>
      </w:r>
      <w:r w:rsidR="00A72A1F">
        <w:rPr>
          <w:sz w:val="28"/>
          <w:szCs w:val="28"/>
        </w:rPr>
        <w:t xml:space="preserve">ункт 7 </w:t>
      </w:r>
      <w:r w:rsidR="005B5F39">
        <w:rPr>
          <w:sz w:val="28"/>
          <w:szCs w:val="28"/>
        </w:rPr>
        <w:t>изложить в новой редакции:</w:t>
      </w:r>
    </w:p>
    <w:p w:rsidR="005B5F39" w:rsidRDefault="004B3609" w:rsidP="005B5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="005B5F39" w:rsidRPr="00626C65">
        <w:rPr>
          <w:sz w:val="28"/>
          <w:szCs w:val="28"/>
        </w:rPr>
        <w:t xml:space="preserve">Установить налоговые ставки в следующих размерах: </w:t>
      </w:r>
    </w:p>
    <w:p w:rsidR="005B5F39" w:rsidRDefault="005B5F39" w:rsidP="005B5F39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1) 0,3 процента –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B5F39" w:rsidRPr="00626C65" w:rsidRDefault="005B5F39" w:rsidP="005B5F39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2)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B5F39" w:rsidRPr="00626C65" w:rsidRDefault="005B5F39" w:rsidP="005B5F3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3)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B5F39" w:rsidRPr="00626C65" w:rsidRDefault="005B5F39" w:rsidP="005B5F3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4)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B5F39" w:rsidRDefault="005B5F39" w:rsidP="005B5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6C65">
        <w:rPr>
          <w:sz w:val="28"/>
          <w:szCs w:val="28"/>
        </w:rPr>
        <w:t>) 1,5 процента – в отношении прочих земельных участков</w:t>
      </w:r>
      <w:r w:rsidR="004B3609">
        <w:rPr>
          <w:sz w:val="28"/>
          <w:szCs w:val="28"/>
        </w:rPr>
        <w:t>»</w:t>
      </w:r>
      <w:r w:rsidRPr="00626C65">
        <w:rPr>
          <w:sz w:val="28"/>
          <w:szCs w:val="28"/>
        </w:rPr>
        <w:t>.</w:t>
      </w:r>
    </w:p>
    <w:p w:rsidR="009E7668" w:rsidRDefault="009E7668" w:rsidP="005B5F39">
      <w:pPr>
        <w:ind w:firstLine="709"/>
        <w:jc w:val="both"/>
        <w:rPr>
          <w:sz w:val="28"/>
          <w:szCs w:val="28"/>
        </w:rPr>
      </w:pPr>
    </w:p>
    <w:p w:rsidR="009E7668" w:rsidRPr="00626C65" w:rsidRDefault="009E7668" w:rsidP="009E766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C6FB6" w:rsidRPr="00626C65" w:rsidRDefault="00A72A1F" w:rsidP="009C6FB6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C6FB6" w:rsidRPr="00626C65">
        <w:rPr>
          <w:sz w:val="28"/>
          <w:szCs w:val="28"/>
        </w:rPr>
        <w:t xml:space="preserve">. </w:t>
      </w:r>
      <w:r w:rsidR="00AE7BF7">
        <w:rPr>
          <w:sz w:val="28"/>
          <w:szCs w:val="28"/>
        </w:rPr>
        <w:t>Н</w:t>
      </w:r>
      <w:r w:rsidR="00AE7BF7">
        <w:rPr>
          <w:color w:val="000000"/>
          <w:sz w:val="28"/>
          <w:szCs w:val="28"/>
        </w:rPr>
        <w:t xml:space="preserve">астоящее решение подлежит размещению (опубликованию) </w:t>
      </w:r>
      <w:proofErr w:type="gramStart"/>
      <w:r w:rsidR="00AE7BF7">
        <w:rPr>
          <w:color w:val="000000"/>
          <w:sz w:val="28"/>
          <w:szCs w:val="28"/>
        </w:rPr>
        <w:t>в электронном СМИ</w:t>
      </w:r>
      <w:proofErr w:type="gramEnd"/>
      <w:r w:rsidR="00AE7BF7">
        <w:rPr>
          <w:color w:val="000000"/>
          <w:sz w:val="28"/>
          <w:szCs w:val="28"/>
        </w:rPr>
        <w:t xml:space="preserve">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9C6FB6" w:rsidRPr="00626C65">
        <w:rPr>
          <w:sz w:val="28"/>
          <w:szCs w:val="28"/>
        </w:rPr>
        <w:t>.</w:t>
      </w:r>
    </w:p>
    <w:p w:rsidR="009C6FB6" w:rsidRDefault="00A72A1F" w:rsidP="009C6F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 w:rsidRPr="00626C65">
        <w:rPr>
          <w:sz w:val="28"/>
          <w:szCs w:val="28"/>
        </w:rPr>
        <w:t>. Настоящее решение вступает в силу с 1 января 201</w:t>
      </w:r>
      <w:r w:rsidR="009C6FB6">
        <w:rPr>
          <w:sz w:val="28"/>
          <w:szCs w:val="28"/>
        </w:rPr>
        <w:t>8</w:t>
      </w:r>
      <w:r w:rsidR="009C6FB6" w:rsidRPr="00626C65">
        <w:rPr>
          <w:sz w:val="28"/>
          <w:szCs w:val="28"/>
        </w:rPr>
        <w:t xml:space="preserve"> года, но не ранее чем по истечению одного месяца со дня его официального опубликования и не раннее 1-го числа очередного налогового периода.</w:t>
      </w:r>
    </w:p>
    <w:p w:rsidR="009C6FB6" w:rsidRDefault="009C6FB6" w:rsidP="009C6FB6">
      <w:pPr>
        <w:ind w:firstLine="709"/>
        <w:jc w:val="both"/>
        <w:rPr>
          <w:sz w:val="28"/>
          <w:szCs w:val="28"/>
        </w:rPr>
      </w:pPr>
    </w:p>
    <w:p w:rsidR="009C6FB6" w:rsidRDefault="009C6FB6" w:rsidP="009C6FB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9C6FB6" w:rsidTr="00D156CF">
        <w:tc>
          <w:tcPr>
            <w:tcW w:w="4790" w:type="dxa"/>
          </w:tcPr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</w:tc>
        <w:tc>
          <w:tcPr>
            <w:tcW w:w="4899" w:type="dxa"/>
          </w:tcPr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C6FB6" w:rsidRDefault="009C6FB6" w:rsidP="0096309D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431F1B" w:rsidRDefault="00431F1B"/>
    <w:sectPr w:rsidR="00431F1B" w:rsidSect="009E76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F5B67"/>
    <w:rsid w:val="00344C40"/>
    <w:rsid w:val="003F7288"/>
    <w:rsid w:val="00431F1B"/>
    <w:rsid w:val="004B3609"/>
    <w:rsid w:val="005A4B13"/>
    <w:rsid w:val="005B5F39"/>
    <w:rsid w:val="005D0426"/>
    <w:rsid w:val="00601F93"/>
    <w:rsid w:val="006204C9"/>
    <w:rsid w:val="007B53D5"/>
    <w:rsid w:val="0081055C"/>
    <w:rsid w:val="0096309D"/>
    <w:rsid w:val="009C6FB6"/>
    <w:rsid w:val="009E7668"/>
    <w:rsid w:val="00A72A1F"/>
    <w:rsid w:val="00AE2BE1"/>
    <w:rsid w:val="00AE7BF7"/>
    <w:rsid w:val="00C36B16"/>
    <w:rsid w:val="00DA7941"/>
    <w:rsid w:val="00F4566F"/>
    <w:rsid w:val="00F53C9B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08D2-424B-49DF-AE96-DE21FC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6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6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23</cp:revision>
  <cp:lastPrinted>2017-09-13T09:49:00Z</cp:lastPrinted>
  <dcterms:created xsi:type="dcterms:W3CDTF">2017-03-01T12:20:00Z</dcterms:created>
  <dcterms:modified xsi:type="dcterms:W3CDTF">2017-09-14T12:43:00Z</dcterms:modified>
</cp:coreProperties>
</file>