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B47" w:rsidRPr="00DA2B47" w:rsidRDefault="00DA2B47" w:rsidP="00DA2B47">
      <w:pPr>
        <w:jc w:val="center"/>
        <w:rPr>
          <w:rFonts w:ascii="Courier New" w:hAnsi="Courier New" w:cs="Courier New"/>
          <w:noProof/>
          <w:lang w:eastAsia="ru-RU"/>
        </w:rPr>
      </w:pPr>
      <w:r w:rsidRPr="00DA2B47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DA2B47" w:rsidRPr="00DA2B47" w:rsidRDefault="00DA2B47" w:rsidP="00DA2B47">
      <w:pPr>
        <w:jc w:val="center"/>
        <w:rPr>
          <w:b/>
          <w:sz w:val="28"/>
          <w:szCs w:val="28"/>
          <w:lang w:eastAsia="ar-SA"/>
        </w:rPr>
      </w:pPr>
      <w:r w:rsidRPr="00DA2B4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A2B47" w:rsidRPr="00DA2B47" w:rsidRDefault="00DA2B47" w:rsidP="00DA2B47">
      <w:pPr>
        <w:jc w:val="center"/>
        <w:rPr>
          <w:b/>
          <w:sz w:val="28"/>
          <w:szCs w:val="28"/>
          <w:lang w:eastAsia="ar-SA"/>
        </w:rPr>
      </w:pPr>
      <w:r w:rsidRPr="00DA2B4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DA2B47" w:rsidRPr="00DA2B47" w:rsidRDefault="00DA2B47" w:rsidP="00DA2B47">
      <w:pPr>
        <w:jc w:val="center"/>
        <w:rPr>
          <w:b/>
          <w:sz w:val="28"/>
          <w:szCs w:val="28"/>
          <w:lang w:eastAsia="ar-SA"/>
        </w:rPr>
      </w:pPr>
      <w:r w:rsidRPr="00DA2B47">
        <w:rPr>
          <w:b/>
          <w:sz w:val="28"/>
          <w:szCs w:val="28"/>
          <w:lang w:eastAsia="ar-SA"/>
        </w:rPr>
        <w:t>КРАСНОДАРСКОГО КРАЯ</w:t>
      </w:r>
    </w:p>
    <w:p w:rsidR="00DA2B47" w:rsidRPr="00DA2B47" w:rsidRDefault="00DA2B47" w:rsidP="00DA2B47">
      <w:pPr>
        <w:jc w:val="center"/>
        <w:rPr>
          <w:b/>
          <w:sz w:val="36"/>
          <w:szCs w:val="36"/>
          <w:lang w:eastAsia="ar-SA"/>
        </w:rPr>
      </w:pPr>
      <w:r w:rsidRPr="00DA2B47">
        <w:rPr>
          <w:b/>
          <w:sz w:val="36"/>
          <w:szCs w:val="36"/>
          <w:lang w:eastAsia="ar-SA"/>
        </w:rPr>
        <w:t>ПОСТАНОВЛЕНИЕ</w:t>
      </w:r>
    </w:p>
    <w:p w:rsidR="00DA2B47" w:rsidRPr="00DA2B47" w:rsidRDefault="00DA2B47" w:rsidP="00DA2B47">
      <w:pPr>
        <w:jc w:val="center"/>
        <w:rPr>
          <w:sz w:val="28"/>
          <w:szCs w:val="28"/>
          <w:lang w:eastAsia="ar-SA"/>
        </w:rPr>
      </w:pPr>
      <w:r w:rsidRPr="00DA2B4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DA2B47">
        <w:rPr>
          <w:sz w:val="28"/>
          <w:szCs w:val="28"/>
          <w:lang w:eastAsia="ar-SA"/>
        </w:rPr>
        <w:t xml:space="preserve"> </w:t>
      </w:r>
      <w:r w:rsidRPr="00DA2B47">
        <w:rPr>
          <w:sz w:val="28"/>
          <w:szCs w:val="28"/>
          <w:lang w:eastAsia="ar-SA"/>
        </w:rPr>
        <w:tab/>
        <w:t xml:space="preserve">   </w:t>
      </w:r>
      <w:r w:rsidRPr="00DA2B47">
        <w:rPr>
          <w:sz w:val="28"/>
          <w:szCs w:val="28"/>
          <w:lang w:eastAsia="ar-SA"/>
        </w:rPr>
        <w:tab/>
      </w:r>
      <w:r w:rsidRPr="00DA2B47">
        <w:rPr>
          <w:sz w:val="28"/>
          <w:szCs w:val="28"/>
          <w:lang w:eastAsia="ar-SA"/>
        </w:rPr>
        <w:tab/>
        <w:t xml:space="preserve">                                    </w:t>
      </w:r>
      <w:r w:rsidRPr="00DA2B47">
        <w:rPr>
          <w:sz w:val="28"/>
          <w:szCs w:val="28"/>
          <w:lang w:eastAsia="ar-SA"/>
        </w:rPr>
        <w:tab/>
      </w:r>
      <w:r w:rsidRPr="00DA2B47">
        <w:rPr>
          <w:sz w:val="28"/>
          <w:szCs w:val="28"/>
          <w:lang w:eastAsia="ar-SA"/>
        </w:rPr>
        <w:tab/>
      </w:r>
      <w:r w:rsidRPr="00DA2B4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1256</w:t>
      </w:r>
    </w:p>
    <w:p w:rsidR="00DA2B47" w:rsidRPr="00DA2B47" w:rsidRDefault="00DA2B47" w:rsidP="00DA2B47">
      <w:pPr>
        <w:jc w:val="center"/>
        <w:rPr>
          <w:sz w:val="28"/>
          <w:szCs w:val="28"/>
          <w:lang w:eastAsia="ar-SA"/>
        </w:rPr>
      </w:pPr>
      <w:r w:rsidRPr="00DA2B47">
        <w:rPr>
          <w:sz w:val="28"/>
          <w:szCs w:val="28"/>
          <w:lang w:eastAsia="ar-SA"/>
        </w:rPr>
        <w:t xml:space="preserve">г. Кореновск </w:t>
      </w:r>
    </w:p>
    <w:p w:rsidR="00692CB4" w:rsidRDefault="00692CB4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692CB4" w:rsidRDefault="00692CB4" w:rsidP="0060760A">
      <w:pPr>
        <w:tabs>
          <w:tab w:val="left" w:pos="7938"/>
          <w:tab w:val="left" w:pos="8505"/>
        </w:tabs>
        <w:rPr>
          <w:b/>
          <w:sz w:val="28"/>
          <w:szCs w:val="28"/>
        </w:rPr>
      </w:pPr>
    </w:p>
    <w:p w:rsidR="00692CB4" w:rsidRDefault="00692CB4" w:rsidP="0060760A">
      <w:pPr>
        <w:tabs>
          <w:tab w:val="left" w:pos="7938"/>
          <w:tab w:val="left" w:pos="8505"/>
        </w:tabs>
        <w:ind w:left="567" w:right="7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692CB4" w:rsidRDefault="00692CB4" w:rsidP="0060760A">
      <w:pPr>
        <w:pStyle w:val="af4"/>
        <w:spacing w:before="0" w:after="0"/>
        <w:ind w:left="567" w:right="75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Кореновского муниципального района Краснодарского края «О внесении изменений в Решение Совета Кореновского городского поселения Кореновского района №32 от </w:t>
      </w:r>
      <w:r>
        <w:rPr>
          <w:b/>
          <w:color w:val="000000"/>
          <w:sz w:val="28"/>
          <w:szCs w:val="28"/>
        </w:rPr>
        <w:t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</w:t>
      </w:r>
      <w:r>
        <w:rPr>
          <w:b/>
          <w:bCs/>
          <w:sz w:val="28"/>
          <w:szCs w:val="28"/>
        </w:rPr>
        <w:t>»»</w:t>
      </w:r>
    </w:p>
    <w:p w:rsidR="00692CB4" w:rsidRDefault="00692CB4" w:rsidP="0060760A">
      <w:pPr>
        <w:ind w:left="567" w:right="752"/>
        <w:jc w:val="center"/>
        <w:rPr>
          <w:b/>
          <w:bCs/>
          <w:sz w:val="28"/>
          <w:szCs w:val="28"/>
        </w:rPr>
      </w:pPr>
    </w:p>
    <w:p w:rsidR="00692CB4" w:rsidRDefault="00692CB4">
      <w:pPr>
        <w:ind w:firstLine="709"/>
        <w:rPr>
          <w:b/>
          <w:bCs/>
          <w:sz w:val="28"/>
          <w:szCs w:val="28"/>
        </w:rPr>
      </w:pP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№ 131-ФЗ от 06.10.2003 года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Федеральным законом от 21 декабря 2001 года № 178-ФЗ «О приватизации государственного и муниципального имущества»</w:t>
      </w:r>
      <w:r w:rsidR="0060760A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«О внесении изменений в решение Совета Кореновского городского поселения Кореновского района №32 от </w:t>
      </w:r>
      <w:r>
        <w:rPr>
          <w:color w:val="000000"/>
          <w:sz w:val="28"/>
          <w:szCs w:val="28"/>
        </w:rPr>
        <w:t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«О внесении изменений в решение Совета Кореновского городского поселения Кореновского района №32 от </w:t>
      </w:r>
      <w:r>
        <w:rPr>
          <w:color w:val="000000"/>
          <w:sz w:val="28"/>
          <w:szCs w:val="28"/>
        </w:rPr>
        <w:t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hd w:val="clear" w:color="auto" w:fill="FFFFFF"/>
        </w:rPr>
        <w:t>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 заместителя главы </w:t>
      </w:r>
      <w:r>
        <w:rPr>
          <w:sz w:val="28"/>
          <w:szCs w:val="28"/>
          <w:shd w:val="clear" w:color="auto" w:fill="FFFFFF"/>
        </w:rPr>
        <w:lastRenderedPageBreak/>
        <w:t xml:space="preserve">Кореновского городского поселения Кореновского </w:t>
      </w:r>
      <w:r>
        <w:rPr>
          <w:bCs/>
          <w:sz w:val="28"/>
          <w:shd w:val="clear" w:color="auto" w:fill="FFFFFF"/>
        </w:rPr>
        <w:t>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 Т.А. </w:t>
      </w:r>
      <w:proofErr w:type="spellStart"/>
      <w:r>
        <w:rPr>
          <w:sz w:val="28"/>
          <w:szCs w:val="28"/>
          <w:shd w:val="clear" w:color="auto" w:fill="FFFFFF"/>
        </w:rPr>
        <w:t>Фуголь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bCs/>
          <w:sz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в информационно- телекоммуникационной сети «Интернет».</w:t>
      </w: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92CB4" w:rsidRDefault="00692CB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692CB4" w:rsidRDefault="00692CB4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Кореновского </w:t>
      </w:r>
      <w:r>
        <w:rPr>
          <w:bCs/>
          <w:sz w:val="28"/>
        </w:rPr>
        <w:t xml:space="preserve">муниципального района </w:t>
      </w:r>
    </w:p>
    <w:p w:rsidR="00692CB4" w:rsidRDefault="00692CB4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>
        <w:rPr>
          <w:sz w:val="28"/>
          <w:szCs w:val="28"/>
        </w:rPr>
        <w:t xml:space="preserve">                                                                            М.О. Шутылев</w:t>
      </w: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jc w:val="both"/>
        <w:rPr>
          <w:sz w:val="28"/>
          <w:szCs w:val="28"/>
        </w:rPr>
      </w:pPr>
    </w:p>
    <w:p w:rsidR="0060760A" w:rsidRDefault="0060760A">
      <w:pPr>
        <w:jc w:val="both"/>
        <w:rPr>
          <w:sz w:val="28"/>
          <w:szCs w:val="28"/>
        </w:rPr>
      </w:pPr>
    </w:p>
    <w:p w:rsidR="0060760A" w:rsidRDefault="0060760A">
      <w:pPr>
        <w:jc w:val="both"/>
        <w:rPr>
          <w:sz w:val="28"/>
          <w:szCs w:val="28"/>
        </w:rPr>
      </w:pPr>
    </w:p>
    <w:p w:rsidR="00692CB4" w:rsidRDefault="00692CB4">
      <w:pPr>
        <w:rPr>
          <w:sz w:val="28"/>
          <w:szCs w:val="28"/>
        </w:rPr>
        <w:sectPr w:rsidR="00692CB4" w:rsidSect="0060760A">
          <w:headerReference w:type="default" r:id="rId8"/>
          <w:type w:val="continuous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92CB4" w:rsidTr="009969FF">
        <w:trPr>
          <w:trHeight w:val="2129"/>
        </w:trPr>
        <w:tc>
          <w:tcPr>
            <w:tcW w:w="4927" w:type="dxa"/>
          </w:tcPr>
          <w:p w:rsidR="00692CB4" w:rsidRDefault="00692C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92CB4" w:rsidRDefault="00692CB4">
            <w:pPr>
              <w:pStyle w:val="ConsPlusTitle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692CB4" w:rsidRDefault="0069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692CB4" w:rsidRDefault="0069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692CB4" w:rsidRDefault="0069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</w:t>
            </w:r>
          </w:p>
          <w:p w:rsidR="00692CB4" w:rsidRDefault="0069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692CB4" w:rsidRDefault="0069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50B80">
              <w:rPr>
                <w:sz w:val="28"/>
                <w:szCs w:val="28"/>
              </w:rPr>
              <w:t>________________</w:t>
            </w:r>
            <w:r w:rsidR="00DA2B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050B80">
              <w:rPr>
                <w:sz w:val="28"/>
                <w:szCs w:val="28"/>
              </w:rPr>
              <w:t>____</w:t>
            </w:r>
          </w:p>
          <w:p w:rsidR="00692CB4" w:rsidRDefault="00692CB4">
            <w:pPr>
              <w:rPr>
                <w:sz w:val="28"/>
                <w:szCs w:val="28"/>
              </w:rPr>
            </w:pPr>
          </w:p>
        </w:tc>
      </w:tr>
    </w:tbl>
    <w:p w:rsidR="009969FF" w:rsidRDefault="009969FF" w:rsidP="009969FF">
      <w:pPr>
        <w:jc w:val="center"/>
        <w:rPr>
          <w:b/>
          <w:bCs/>
          <w:sz w:val="32"/>
          <w:szCs w:val="32"/>
          <w:lang w:eastAsia="ar-SA"/>
        </w:rPr>
      </w:pPr>
    </w:p>
    <w:p w:rsidR="009969FF" w:rsidRDefault="009969FF" w:rsidP="009969FF">
      <w:pPr>
        <w:jc w:val="center"/>
        <w:rPr>
          <w:b/>
          <w:bCs/>
          <w:sz w:val="32"/>
          <w:szCs w:val="32"/>
          <w:lang w:eastAsia="ar-SA"/>
        </w:rPr>
      </w:pPr>
    </w:p>
    <w:p w:rsidR="009969FF" w:rsidRPr="009969FF" w:rsidRDefault="009969FF" w:rsidP="009969FF">
      <w:pPr>
        <w:jc w:val="center"/>
        <w:rPr>
          <w:b/>
          <w:bCs/>
          <w:sz w:val="28"/>
          <w:szCs w:val="28"/>
          <w:lang w:eastAsia="ar-SA"/>
        </w:rPr>
      </w:pPr>
      <w:r w:rsidRPr="009969FF">
        <w:rPr>
          <w:b/>
          <w:bCs/>
          <w:sz w:val="32"/>
          <w:szCs w:val="32"/>
          <w:lang w:eastAsia="ar-SA"/>
        </w:rPr>
        <w:t>ПРОЕКТ РЕШЕНИЯ</w:t>
      </w:r>
    </w:p>
    <w:p w:rsidR="009969FF" w:rsidRDefault="009969FF">
      <w:pPr>
        <w:jc w:val="center"/>
        <w:rPr>
          <w:sz w:val="32"/>
          <w:szCs w:val="32"/>
          <w:lang w:eastAsia="ar-SA"/>
        </w:rPr>
      </w:pPr>
    </w:p>
    <w:p w:rsidR="009969FF" w:rsidRPr="009969FF" w:rsidRDefault="009969FF">
      <w:pPr>
        <w:jc w:val="center"/>
        <w:rPr>
          <w:sz w:val="32"/>
          <w:szCs w:val="32"/>
          <w:lang w:eastAsia="ar-SA"/>
        </w:rPr>
      </w:pPr>
      <w:r w:rsidRPr="009969FF">
        <w:rPr>
          <w:sz w:val="32"/>
          <w:szCs w:val="32"/>
          <w:lang w:eastAsia="ar-SA"/>
        </w:rPr>
        <w:t>Совет</w:t>
      </w:r>
      <w:r>
        <w:rPr>
          <w:sz w:val="32"/>
          <w:szCs w:val="32"/>
          <w:lang w:eastAsia="ar-SA"/>
        </w:rPr>
        <w:t>а</w:t>
      </w:r>
      <w:r w:rsidRPr="009969FF">
        <w:rPr>
          <w:sz w:val="32"/>
          <w:szCs w:val="32"/>
          <w:lang w:eastAsia="ar-SA"/>
        </w:rPr>
        <w:t xml:space="preserve"> Кореновского городского поселения</w:t>
      </w:r>
    </w:p>
    <w:p w:rsidR="009969FF" w:rsidRPr="009969FF" w:rsidRDefault="009969FF">
      <w:pPr>
        <w:jc w:val="center"/>
        <w:rPr>
          <w:sz w:val="32"/>
          <w:szCs w:val="32"/>
          <w:lang w:eastAsia="ar-SA"/>
        </w:rPr>
      </w:pPr>
      <w:r w:rsidRPr="009969FF">
        <w:rPr>
          <w:sz w:val="32"/>
          <w:szCs w:val="32"/>
          <w:lang w:eastAsia="ar-SA"/>
        </w:rPr>
        <w:t>Кореновского муниципального района</w:t>
      </w:r>
    </w:p>
    <w:p w:rsidR="009969FF" w:rsidRPr="009969FF" w:rsidRDefault="009969FF">
      <w:pPr>
        <w:jc w:val="center"/>
        <w:rPr>
          <w:sz w:val="32"/>
          <w:szCs w:val="32"/>
          <w:lang w:eastAsia="ar-SA"/>
        </w:rPr>
      </w:pPr>
      <w:r w:rsidRPr="009969FF">
        <w:rPr>
          <w:sz w:val="32"/>
          <w:szCs w:val="32"/>
          <w:lang w:eastAsia="ar-SA"/>
        </w:rPr>
        <w:t>Краснодарского края</w:t>
      </w:r>
    </w:p>
    <w:p w:rsidR="009969FF" w:rsidRDefault="009969FF">
      <w:pPr>
        <w:jc w:val="center"/>
        <w:rPr>
          <w:sz w:val="32"/>
          <w:szCs w:val="32"/>
          <w:lang w:eastAsia="ar-SA"/>
        </w:rPr>
      </w:pPr>
    </w:p>
    <w:p w:rsidR="00692CB4" w:rsidRDefault="00692CB4">
      <w:pPr>
        <w:jc w:val="center"/>
        <w:rPr>
          <w:sz w:val="28"/>
          <w:szCs w:val="28"/>
          <w:lang w:eastAsia="ar-SA"/>
        </w:rPr>
      </w:pPr>
    </w:p>
    <w:p w:rsidR="00692CB4" w:rsidRPr="009969FF" w:rsidRDefault="00692CB4">
      <w:pPr>
        <w:pStyle w:val="a9"/>
        <w:spacing w:after="0"/>
        <w:ind w:firstLine="720"/>
        <w:jc w:val="center"/>
        <w:rPr>
          <w:rFonts w:eastAsia="Courier New" w:cs="Courier New"/>
          <w:b/>
          <w:bCs/>
          <w:sz w:val="28"/>
          <w:szCs w:val="28"/>
        </w:rPr>
      </w:pPr>
      <w:r w:rsidRPr="009969FF">
        <w:rPr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№32 от </w:t>
      </w:r>
      <w:r w:rsidRPr="009969FF">
        <w:rPr>
          <w:b/>
          <w:bCs/>
          <w:color w:val="000000"/>
          <w:sz w:val="28"/>
          <w:szCs w:val="28"/>
        </w:rPr>
        <w:t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</w:t>
      </w:r>
    </w:p>
    <w:p w:rsidR="00692CB4" w:rsidRPr="009969FF" w:rsidRDefault="00692CB4">
      <w:pPr>
        <w:pStyle w:val="a9"/>
        <w:spacing w:after="0"/>
        <w:ind w:firstLine="720"/>
        <w:jc w:val="both"/>
        <w:rPr>
          <w:rFonts w:eastAsia="Courier New" w:cs="Courier New"/>
          <w:b/>
          <w:bCs/>
          <w:sz w:val="28"/>
          <w:szCs w:val="28"/>
        </w:rPr>
      </w:pP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№ 131-ФЗ от 06.10.2003 года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Федеральным законом от 21 декабря 2001 года № 178-ФЗ «О приватизации государственного и муниципального имущества»</w:t>
      </w:r>
      <w:r>
        <w:rPr>
          <w:sz w:val="28"/>
          <w:szCs w:val="28"/>
        </w:rPr>
        <w:t>, Совет Кореновского городского поселения Кореновского муниципального района Краснодарского края р е ш и л:</w:t>
      </w: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Cs/>
          <w:sz w:val="28"/>
          <w:szCs w:val="28"/>
        </w:rPr>
        <w:t xml:space="preserve">Внести в </w:t>
      </w:r>
      <w:r w:rsidR="009969FF">
        <w:rPr>
          <w:iCs/>
          <w:sz w:val="28"/>
          <w:szCs w:val="28"/>
        </w:rPr>
        <w:t>р</w:t>
      </w:r>
      <w:r>
        <w:rPr>
          <w:sz w:val="28"/>
          <w:szCs w:val="28"/>
        </w:rPr>
        <w:t xml:space="preserve">ешение Совета Кореновского городского поселения Кореновского района №32 от </w:t>
      </w:r>
      <w:r>
        <w:rPr>
          <w:color w:val="000000"/>
          <w:sz w:val="28"/>
          <w:szCs w:val="28"/>
        </w:rPr>
        <w:t xml:space="preserve"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год» </w:t>
      </w:r>
      <w:r>
        <w:rPr>
          <w:iCs/>
          <w:sz w:val="28"/>
          <w:szCs w:val="28"/>
        </w:rPr>
        <w:t>следующие изменения:</w:t>
      </w:r>
    </w:p>
    <w:p w:rsidR="00692CB4" w:rsidRDefault="00692C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Cs/>
          <w:sz w:val="28"/>
          <w:szCs w:val="28"/>
        </w:rPr>
        <w:t>Приложение № 2 к р</w:t>
      </w:r>
      <w:r>
        <w:rPr>
          <w:sz w:val="28"/>
          <w:szCs w:val="28"/>
        </w:rPr>
        <w:t xml:space="preserve">ешению Совета Кореновского городского поселения Кореновского района № 32 от </w:t>
      </w:r>
      <w:r>
        <w:rPr>
          <w:color w:val="000000"/>
          <w:sz w:val="28"/>
          <w:szCs w:val="28"/>
        </w:rPr>
        <w:t xml:space="preserve">27 ноября 2024 года «Об утверждении Прогнозного плана (программы) приватизации муниципального имущества Кореновского городского поселения Кореновского района на 2025 год» </w:t>
      </w:r>
      <w:r>
        <w:rPr>
          <w:sz w:val="28"/>
          <w:szCs w:val="28"/>
        </w:rPr>
        <w:t>изложить в новой редакции, согласно приложению к настоящему решению.</w:t>
      </w:r>
    </w:p>
    <w:p w:rsidR="00692CB4" w:rsidRDefault="00692CB4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692CB4" w:rsidRDefault="00692CB4">
      <w:pPr>
        <w:pStyle w:val="a9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3.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</w:t>
      </w:r>
      <w:r w:rsidR="0060760A">
        <w:rPr>
          <w:sz w:val="28"/>
          <w:szCs w:val="28"/>
        </w:rPr>
        <w:t>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 (Величко).</w:t>
      </w:r>
    </w:p>
    <w:p w:rsidR="00692CB4" w:rsidRDefault="00692CB4" w:rsidP="0060760A">
      <w:pPr>
        <w:pStyle w:val="a9"/>
        <w:spacing w:after="0"/>
        <w:jc w:val="both"/>
        <w:rPr>
          <w:sz w:val="28"/>
          <w:szCs w:val="28"/>
          <w:shd w:val="clear" w:color="auto" w:fill="FFFFFF"/>
        </w:rPr>
      </w:pPr>
    </w:p>
    <w:p w:rsidR="00692CB4" w:rsidRDefault="00692CB4">
      <w:pPr>
        <w:pStyle w:val="a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со дня его официального обнародования.</w:t>
      </w:r>
    </w:p>
    <w:p w:rsidR="00692CB4" w:rsidRDefault="00692CB4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692CB4" w:rsidRDefault="00692CB4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92CB4">
        <w:trPr>
          <w:trHeight w:val="1470"/>
        </w:trPr>
        <w:tc>
          <w:tcPr>
            <w:tcW w:w="4927" w:type="dxa"/>
          </w:tcPr>
          <w:p w:rsidR="00692CB4" w:rsidRDefault="00692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92CB4" w:rsidRDefault="00692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:rsidR="00692CB4" w:rsidRDefault="00692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692CB4" w:rsidRDefault="00692CB4">
            <w:pPr>
              <w:jc w:val="both"/>
              <w:rPr>
                <w:sz w:val="28"/>
                <w:szCs w:val="28"/>
              </w:rPr>
            </w:pPr>
          </w:p>
          <w:p w:rsidR="00692CB4" w:rsidRDefault="00692CB4">
            <w:pPr>
              <w:pStyle w:val="a9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927" w:type="dxa"/>
          </w:tcPr>
          <w:p w:rsidR="00692CB4" w:rsidRDefault="00692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692CB4" w:rsidRDefault="00692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муниципального района</w:t>
            </w:r>
          </w:p>
          <w:p w:rsidR="00692CB4" w:rsidRDefault="00692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692CB4" w:rsidRDefault="00692CB4">
            <w:pPr>
              <w:jc w:val="both"/>
              <w:rPr>
                <w:sz w:val="28"/>
                <w:szCs w:val="28"/>
              </w:rPr>
            </w:pPr>
          </w:p>
          <w:p w:rsidR="00692CB4" w:rsidRDefault="00692CB4">
            <w:pPr>
              <w:pStyle w:val="a9"/>
              <w:spacing w:after="0"/>
              <w:jc w:val="both"/>
            </w:pPr>
            <w:r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692CB4" w:rsidRDefault="00692CB4">
      <w:pPr>
        <w:jc w:val="both"/>
        <w:rPr>
          <w:sz w:val="28"/>
          <w:szCs w:val="28"/>
        </w:rPr>
      </w:pPr>
    </w:p>
    <w:p w:rsidR="00692CB4" w:rsidRDefault="00692CB4">
      <w:pPr>
        <w:pStyle w:val="a9"/>
        <w:spacing w:after="0"/>
        <w:jc w:val="both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ind w:firstLine="4962"/>
        <w:jc w:val="center"/>
        <w:rPr>
          <w:sz w:val="28"/>
          <w:szCs w:val="28"/>
        </w:rPr>
      </w:pPr>
    </w:p>
    <w:p w:rsidR="00692CB4" w:rsidRDefault="00692CB4">
      <w:pPr>
        <w:sectPr w:rsidR="00692CB4" w:rsidSect="0060760A">
          <w:headerReference w:type="even" r:id="rId9"/>
          <w:headerReference w:type="default" r:id="rId10"/>
          <w:headerReference w:type="first" r:id="rId11"/>
          <w:type w:val="continuous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600" w:charSpace="32768"/>
        </w:sectPr>
      </w:pPr>
    </w:p>
    <w:p w:rsidR="00692CB4" w:rsidRDefault="00692CB4" w:rsidP="0060760A">
      <w:pPr>
        <w:ind w:left="9384" w:firstLine="4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92CB4" w:rsidRDefault="00692CB4" w:rsidP="0060760A">
      <w:pPr>
        <w:ind w:left="9384" w:firstLine="40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692CB4" w:rsidRDefault="00692CB4" w:rsidP="0060760A">
      <w:pPr>
        <w:ind w:left="5238" w:firstLine="455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692CB4" w:rsidRDefault="00692CB4" w:rsidP="0060760A">
      <w:pPr>
        <w:ind w:left="4830"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:rsidR="00692CB4" w:rsidRDefault="00692CB4" w:rsidP="0060760A">
      <w:pPr>
        <w:ind w:left="4830" w:firstLine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692CB4" w:rsidRDefault="00692CB4" w:rsidP="0060760A">
      <w:pPr>
        <w:ind w:left="4830" w:firstLine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A2B47">
        <w:rPr>
          <w:sz w:val="28"/>
          <w:szCs w:val="28"/>
        </w:rPr>
        <w:t>17.10.2025</w:t>
      </w:r>
      <w:r>
        <w:rPr>
          <w:sz w:val="28"/>
          <w:szCs w:val="28"/>
        </w:rPr>
        <w:t xml:space="preserve"> № </w:t>
      </w:r>
      <w:r w:rsidR="00DA2B47">
        <w:rPr>
          <w:sz w:val="28"/>
          <w:szCs w:val="28"/>
        </w:rPr>
        <w:t>1256</w:t>
      </w:r>
    </w:p>
    <w:p w:rsidR="00692CB4" w:rsidRDefault="00692CB4" w:rsidP="0060760A">
      <w:pPr>
        <w:jc w:val="center"/>
        <w:rPr>
          <w:sz w:val="28"/>
          <w:szCs w:val="28"/>
        </w:rPr>
      </w:pPr>
    </w:p>
    <w:p w:rsidR="00692CB4" w:rsidRDefault="00692CB4">
      <w:pPr>
        <w:jc w:val="center"/>
        <w:rPr>
          <w:sz w:val="28"/>
          <w:szCs w:val="28"/>
        </w:rPr>
      </w:pPr>
    </w:p>
    <w:p w:rsidR="00692CB4" w:rsidRDefault="00692CB4">
      <w:pPr>
        <w:pStyle w:val="af4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:rsidR="00692CB4" w:rsidRDefault="00692CB4">
      <w:pPr>
        <w:pStyle w:val="af4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муниципальной собственности Кореновского городского поселения</w:t>
      </w:r>
    </w:p>
    <w:p w:rsidR="00692CB4" w:rsidRDefault="00692CB4">
      <w:pPr>
        <w:pStyle w:val="af4"/>
        <w:spacing w:before="0" w:after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района, подлежащих приватизации в 2025 году</w:t>
      </w:r>
    </w:p>
    <w:p w:rsidR="00692CB4" w:rsidRDefault="00692CB4">
      <w:pPr>
        <w:rPr>
          <w:sz w:val="28"/>
          <w:szCs w:val="28"/>
        </w:rPr>
      </w:pPr>
    </w:p>
    <w:p w:rsidR="00692CB4" w:rsidRDefault="00692CB4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2"/>
        <w:gridCol w:w="3871"/>
        <w:gridCol w:w="1946"/>
        <w:gridCol w:w="3134"/>
        <w:gridCol w:w="5165"/>
      </w:tblGrid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Наименование объекта муниципальной собственности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Назначение</w:t>
            </w:r>
          </w:p>
          <w:p w:rsidR="00692CB4" w:rsidRDefault="00692CB4">
            <w:pPr>
              <w:jc w:val="center"/>
            </w:pPr>
            <w:r>
              <w:t>объекта муниципальной собственности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Местонахождение объекта муниципальной собственности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Кадастровый номер объекта , характеристики объекта муниципальной собственности</w:t>
            </w:r>
          </w:p>
        </w:tc>
      </w:tr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1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Жилое помещение, расположенное в многоквартирном доме, признано непригодным для проживания, постановление Кореновского городского поселения Кореновского района от 25.03.2021г, №309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Краснодарский край, Кореновский район, г. Кореновск, ул. Первомайская, д. 29, кв. 3.</w:t>
            </w:r>
          </w:p>
          <w:p w:rsidR="00692CB4" w:rsidRDefault="00692CB4"/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Кадастровый номер 23:12:0601021:771, площадь: 40,3 кв.м., этаж №1, кадастровый номер иных объектов, в пределах которых расположен объект недвижимости: 23:12:0601021:434.</w:t>
            </w:r>
          </w:p>
        </w:tc>
      </w:tr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Жилое помещение, расположенное в многоквартирном доме, признано непригодным для проживания, постановление Кореновского городского поселения Кореновского района от 17.02.2021г, №169</w:t>
            </w:r>
          </w:p>
          <w:p w:rsidR="00692CB4" w:rsidRDefault="00692CB4">
            <w:r>
              <w:t>с земельным участком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Краснодарский край, Кореновский р-н, г. Кореновск, ул. Щорса, д. 30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Кадастровый номер помещений- 23:12:0601031:3315, площадь: 29.4 кв.м., этаж №1, кадастровый номер иных объектов в пределах которых расположен объект недвижимости: 23:12:0601031:2793.</w:t>
            </w:r>
          </w:p>
          <w:p w:rsidR="00692CB4" w:rsidRDefault="00692CB4">
            <w:r>
              <w:t>Кадастровый номер земельного участка  - 23:12:0601031:223, площадь: 566 +/-8,33 кв.м.</w:t>
            </w:r>
          </w:p>
          <w:p w:rsidR="00692CB4" w:rsidRDefault="00692CB4">
            <w:r>
              <w:t>Категория земель: земли населенных пунктов.</w:t>
            </w:r>
          </w:p>
          <w:p w:rsidR="00692CB4" w:rsidRDefault="00692CB4">
            <w:r>
              <w:t>Виды разрешенного использования: индивидуальное жилищное строительство.</w:t>
            </w:r>
          </w:p>
          <w:p w:rsidR="00692CB4" w:rsidRDefault="00692CB4">
            <w:r>
              <w:t>Вид права: общая долевая собственность, ½</w:t>
            </w:r>
          </w:p>
        </w:tc>
      </w:tr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3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Нежилое здание с земельным участком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Краснодарский край, Кореновский район, город Кореновск, улица Мира, 137 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Кадастровый номер здания - 23:12:0601014:789, площадь: 77,1 кв.м., количество этажей, в том числе подземных этажей: 1, в том числе подземных 0,материал стен: кирпичные, кадастровый номер иных объектов в пределах которых расположен объект недвижимости: 23:12:0601014:93.</w:t>
            </w:r>
          </w:p>
          <w:p w:rsidR="00692CB4" w:rsidRDefault="00692CB4">
            <w:r>
              <w:t>Кадастровый номер земельного участка   - 23:12:0601014:93, Площадь: 320 +/- 6кв.м.</w:t>
            </w:r>
          </w:p>
          <w:p w:rsidR="00692CB4" w:rsidRDefault="00692CB4">
            <w:r>
              <w:t>Категория земель: земли населенных пунктов.</w:t>
            </w:r>
          </w:p>
          <w:p w:rsidR="00692CB4" w:rsidRDefault="00692CB4">
            <w:r>
              <w:t>Виды разрешенного использования: под объекты энергетики.</w:t>
            </w:r>
          </w:p>
        </w:tc>
      </w:tr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4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Нежилое (Жилое помещение, расположенное в многоквартирном доме, признано непригодным для</w:t>
            </w:r>
          </w:p>
          <w:p w:rsidR="00692CB4" w:rsidRDefault="00692CB4">
            <w:r>
              <w:t>проживания Постановление Кореновского городского поселения Кореновского района от 25.08.2021 № 879)</w:t>
            </w:r>
          </w:p>
          <w:p w:rsidR="00692CB4" w:rsidRDefault="00692CB4"/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 xml:space="preserve">Российская Федерация, Краснодарский </w:t>
            </w:r>
            <w:proofErr w:type="spellStart"/>
            <w:r>
              <w:t>кр</w:t>
            </w:r>
            <w:proofErr w:type="spellEnd"/>
            <w:r>
              <w:t>., Кореновский район, п. Мирный, ул. Первомайская, дом №3, кв. 8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Кадастровый номер: 23:12:0601057:261, площадь - 29.9 кв.м. этаж №1, кадастровый номер иных объектов, в пределах которых расположен объект недвижимости: 23:12:0601057:117.</w:t>
            </w:r>
          </w:p>
        </w:tc>
      </w:tr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5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Нежилое здание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 xml:space="preserve">Краснодарский край, Кореновский р-н, х. Малеванный, ул. Солнечная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 xml:space="preserve">Кадастровый номер: 23:12:0601054:533, площадь – 366.8 </w:t>
            </w:r>
            <w:proofErr w:type="spellStart"/>
            <w:r>
              <w:t>кв.м</w:t>
            </w:r>
            <w:proofErr w:type="spellEnd"/>
            <w:r>
              <w:t>, количество этажей, в том числе подземных этажей: 1, в том числе подземных 0,материал стен: кирпичные.</w:t>
            </w:r>
          </w:p>
          <w:p w:rsidR="00692CB4" w:rsidRDefault="00692CB4"/>
        </w:tc>
      </w:tr>
      <w:tr w:rsidR="00692CB4">
        <w:trPr>
          <w:trHeight w:val="32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6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Нежилое здание с земельным участком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Краснодарский край, Кореновский район, поселок Мирный, улица Первомайская, д. 3А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 xml:space="preserve">Кадастровый номер здания:  23:12:0601057:366, площадь –110,5 </w:t>
            </w:r>
            <w:proofErr w:type="spellStart"/>
            <w:r>
              <w:t>кв.м</w:t>
            </w:r>
            <w:proofErr w:type="spellEnd"/>
            <w:r>
              <w:t>, количество этажей, в том числе подземных этажей: 1, в том числе подземных 0,материал стен: кирпичные.</w:t>
            </w:r>
          </w:p>
          <w:p w:rsidR="00692CB4" w:rsidRDefault="00692CB4">
            <w:r>
              <w:t xml:space="preserve">Кадастровый номер земельного участка - 23:12:0614000:252, площадь - </w:t>
            </w:r>
            <w:r>
              <w:rPr>
                <w:color w:val="000000"/>
              </w:rPr>
              <w:t xml:space="preserve">2065 +/- 15.9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r>
              <w:t xml:space="preserve"> Категория земель: Земли населенных пунктов,</w:t>
            </w:r>
          </w:p>
          <w:p w:rsidR="00692CB4" w:rsidRDefault="00692CB4">
            <w:r>
              <w:t>виды разрешенного использования: бытовое обслуживание.</w:t>
            </w:r>
          </w:p>
        </w:tc>
      </w:tr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7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Нежилое здание с земельным участком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Краснодарский край, Кореновский район, город Кореновск, хутор Малеванный, Район МТФ-2 ЗАО им. В.И. Ленина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 xml:space="preserve">Кадастровый номер здания:  23:12:0601055:324, площадь – 63,3 </w:t>
            </w:r>
            <w:proofErr w:type="spellStart"/>
            <w:r>
              <w:t>кв.м</w:t>
            </w:r>
            <w:proofErr w:type="spellEnd"/>
            <w:r>
              <w:t>, количество этажей, в том числе подземных этажей: 1, в том числе подземных 0,материал стен: кирпичные.</w:t>
            </w:r>
          </w:p>
          <w:p w:rsidR="00692CB4" w:rsidRDefault="00692CB4">
            <w:r>
              <w:t xml:space="preserve">Кадастровый номер земельного участка - 23:12:0601055:6, площадь – 2366 </w:t>
            </w:r>
            <w:proofErr w:type="spellStart"/>
            <w:r>
              <w:t>кв.м</w:t>
            </w:r>
            <w:proofErr w:type="spellEnd"/>
          </w:p>
          <w:p w:rsidR="00692CB4" w:rsidRDefault="00692CB4">
            <w:r>
              <w:t>Категория земель: земли промышленности, энергетики, транспорта, связи, радиовещания, телевидения, информатики, земли  для обеспечения космической деятельности, земли обороны, безопасности и земли иного специального  назначения , виды разрешенного использования: Под размещение склада ГСМ</w:t>
            </w:r>
          </w:p>
        </w:tc>
      </w:tr>
      <w:tr w:rsidR="00692CB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B4" w:rsidRDefault="00692CB4">
            <w:r>
              <w:t>8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Баня с земельным участком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pPr>
              <w:jc w:val="center"/>
            </w:pPr>
            <w:r>
              <w:t>нежилое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 xml:space="preserve">Краснодарский край, Кореновский р-н, х. Свободный, ул. Центральная, д. 47 А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CB4" w:rsidRDefault="00692CB4">
            <w:r>
              <w:t>Кадастровый номер здания:  23:12:0601056:306, площадь – 113, о кв.м., количество этажей, в том числе подземных этажей: 1, в том числе подземных 0,материал стен: кирпичные.</w:t>
            </w:r>
          </w:p>
          <w:p w:rsidR="00692CB4" w:rsidRDefault="00692CB4">
            <w:r>
              <w:t xml:space="preserve">Кадастровый номер земельного участка - 23:12:0601056:66,  площадь - </w:t>
            </w:r>
            <w:r>
              <w:rPr>
                <w:color w:val="000000"/>
              </w:rPr>
              <w:t>2452 +/- 35 кв.м., к</w:t>
            </w:r>
            <w:r>
              <w:t>атегория земель: земли населенных пунктов,  виды разрешенного использования: бытовое обслуживание.</w:t>
            </w:r>
          </w:p>
        </w:tc>
      </w:tr>
    </w:tbl>
    <w:p w:rsidR="00692CB4" w:rsidRDefault="00692CB4">
      <w:pPr>
        <w:pStyle w:val="Standard"/>
        <w:rPr>
          <w:sz w:val="28"/>
          <w:szCs w:val="28"/>
        </w:rPr>
      </w:pPr>
    </w:p>
    <w:p w:rsidR="00692CB4" w:rsidRDefault="00692CB4">
      <w:pPr>
        <w:jc w:val="both"/>
        <w:rPr>
          <w:kern w:val="2"/>
          <w:sz w:val="28"/>
          <w:szCs w:val="28"/>
          <w:lang w:eastAsia="ru-RU"/>
        </w:rPr>
      </w:pPr>
    </w:p>
    <w:p w:rsidR="0060760A" w:rsidRDefault="00692CB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Исполняющий обязанности начальника </w:t>
      </w:r>
    </w:p>
    <w:p w:rsidR="0060760A" w:rsidRDefault="0060760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692CB4">
        <w:rPr>
          <w:sz w:val="28"/>
          <w:szCs w:val="28"/>
          <w:shd w:val="clear" w:color="auto" w:fill="FFFFFF"/>
        </w:rPr>
        <w:t>тдела</w:t>
      </w:r>
      <w:r>
        <w:rPr>
          <w:sz w:val="28"/>
          <w:szCs w:val="28"/>
          <w:shd w:val="clear" w:color="auto" w:fill="FFFFFF"/>
        </w:rPr>
        <w:t xml:space="preserve"> </w:t>
      </w:r>
      <w:r w:rsidR="00692CB4">
        <w:rPr>
          <w:sz w:val="28"/>
          <w:szCs w:val="28"/>
          <w:shd w:val="clear" w:color="auto" w:fill="FFFFFF"/>
        </w:rPr>
        <w:t xml:space="preserve">имущественных и земельных </w:t>
      </w:r>
    </w:p>
    <w:p w:rsidR="0060760A" w:rsidRDefault="00692CB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отношений</w:t>
      </w:r>
      <w:r w:rsidR="0060760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администрации </w:t>
      </w:r>
    </w:p>
    <w:p w:rsidR="00692CB4" w:rsidRDefault="00692CB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городского поселения</w:t>
      </w:r>
    </w:p>
    <w:p w:rsidR="0060760A" w:rsidRDefault="00692CB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муниципального района</w:t>
      </w:r>
      <w:r w:rsidR="0060760A">
        <w:rPr>
          <w:sz w:val="28"/>
          <w:szCs w:val="28"/>
          <w:shd w:val="clear" w:color="auto" w:fill="FFFFFF"/>
        </w:rPr>
        <w:t xml:space="preserve"> </w:t>
      </w:r>
    </w:p>
    <w:p w:rsidR="00692CB4" w:rsidRDefault="0060760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Краснодарского края</w:t>
      </w:r>
      <w:r w:rsidR="00692CB4">
        <w:rPr>
          <w:sz w:val="28"/>
          <w:szCs w:val="28"/>
          <w:shd w:val="clear" w:color="auto" w:fill="FFFFFF"/>
        </w:rPr>
        <w:t xml:space="preserve">            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А.Ю. Соловьева</w:t>
      </w:r>
    </w:p>
    <w:p w:rsidR="00692CB4" w:rsidRDefault="00692CB4">
      <w:pPr>
        <w:jc w:val="both"/>
      </w:pPr>
      <w:r>
        <w:rPr>
          <w:sz w:val="28"/>
          <w:szCs w:val="28"/>
          <w:shd w:val="clear" w:color="auto" w:fill="FFFFFF"/>
        </w:rPr>
        <w:t>Краснодарского края                                                                                                                                              А.Ю. Соловьева</w:t>
      </w:r>
      <w:r>
        <w:rPr>
          <w:sz w:val="28"/>
          <w:szCs w:val="28"/>
        </w:rPr>
        <w:t xml:space="preserve">                                             </w:t>
      </w:r>
    </w:p>
    <w:sectPr w:rsidR="00692CB4" w:rsidSect="0060760A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701" w:header="1134" w:footer="720" w:gutter="0"/>
      <w:pgNumType w:start="3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CAE" w:rsidRDefault="00C76CAE">
      <w:r>
        <w:separator/>
      </w:r>
    </w:p>
  </w:endnote>
  <w:endnote w:type="continuationSeparator" w:id="0">
    <w:p w:rsidR="00C76CAE" w:rsidRDefault="00C7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CAE" w:rsidRDefault="00C76CAE">
      <w:r>
        <w:separator/>
      </w:r>
    </w:p>
  </w:footnote>
  <w:footnote w:type="continuationSeparator" w:id="0">
    <w:p w:rsidR="00C76CAE" w:rsidRDefault="00C7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B4" w:rsidRDefault="00692CB4">
    <w:pPr>
      <w:pStyle w:val="ad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A2B4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B4" w:rsidRDefault="00692C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B4" w:rsidRDefault="00692CB4" w:rsidP="0060760A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A2B4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B4" w:rsidRDefault="00692CB4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B4" w:rsidRDefault="00692CB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B4" w:rsidRPr="0060760A" w:rsidRDefault="0060760A" w:rsidP="0060760A">
    <w:pPr>
      <w:pStyle w:val="ad"/>
      <w:jc w:val="center"/>
      <w:rPr>
        <w:sz w:val="28"/>
        <w:szCs w:val="28"/>
      </w:rPr>
    </w:pPr>
    <w:r w:rsidRPr="0060760A">
      <w:rPr>
        <w:sz w:val="28"/>
        <w:szCs w:val="28"/>
      </w:rPr>
      <w:fldChar w:fldCharType="begin"/>
    </w:r>
    <w:r w:rsidRPr="0060760A">
      <w:rPr>
        <w:sz w:val="28"/>
        <w:szCs w:val="28"/>
      </w:rPr>
      <w:instrText>PAGE   \* MERGEFORMAT</w:instrText>
    </w:r>
    <w:r w:rsidRPr="0060760A">
      <w:rPr>
        <w:sz w:val="28"/>
        <w:szCs w:val="28"/>
      </w:rPr>
      <w:fldChar w:fldCharType="separate"/>
    </w:r>
    <w:r w:rsidR="00DA2B47">
      <w:rPr>
        <w:noProof/>
        <w:sz w:val="28"/>
        <w:szCs w:val="28"/>
      </w:rPr>
      <w:t>6</w:t>
    </w:r>
    <w:r w:rsidRPr="0060760A">
      <w:rPr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2CB4" w:rsidRPr="0060760A" w:rsidRDefault="0060760A" w:rsidP="0060760A">
    <w:pPr>
      <w:pStyle w:val="ad"/>
      <w:jc w:val="center"/>
      <w:rPr>
        <w:sz w:val="28"/>
        <w:szCs w:val="28"/>
      </w:rPr>
    </w:pPr>
    <w:r w:rsidRPr="0060760A">
      <w:rPr>
        <w:sz w:val="28"/>
        <w:szCs w:val="28"/>
      </w:rPr>
      <w:fldChar w:fldCharType="begin"/>
    </w:r>
    <w:r w:rsidRPr="0060760A">
      <w:rPr>
        <w:sz w:val="28"/>
        <w:szCs w:val="28"/>
      </w:rPr>
      <w:instrText>PAGE   \* MERGEFORMAT</w:instrText>
    </w:r>
    <w:r w:rsidRPr="0060760A">
      <w:rPr>
        <w:sz w:val="28"/>
        <w:szCs w:val="28"/>
      </w:rPr>
      <w:fldChar w:fldCharType="separate"/>
    </w:r>
    <w:r w:rsidR="00DA2B47">
      <w:rPr>
        <w:noProof/>
        <w:sz w:val="28"/>
        <w:szCs w:val="28"/>
      </w:rPr>
      <w:t>3</w:t>
    </w:r>
    <w:r w:rsidRPr="0060760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813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60A"/>
    <w:rsid w:val="00050B80"/>
    <w:rsid w:val="00135C1D"/>
    <w:rsid w:val="0060760A"/>
    <w:rsid w:val="00692CB4"/>
    <w:rsid w:val="007B2682"/>
    <w:rsid w:val="009969FF"/>
    <w:rsid w:val="00C76CAE"/>
    <w:rsid w:val="00DA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878B4D5-C7D2-4365-9D63-41D793DC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9">
    <w:name w:val="Основной шрифт абзаца9"/>
  </w:style>
  <w:style w:type="character" w:styleId="a3">
    <w:name w:val="Hyperlink"/>
    <w:rPr>
      <w:color w:val="0000FF"/>
      <w:u w:val="single"/>
    </w:rPr>
  </w:style>
  <w:style w:type="character" w:customStyle="1" w:styleId="11">
    <w:name w:val="Основной шрифт абзаца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character" w:customStyle="1" w:styleId="a6">
    <w:name w:val="Верхний колонтитул Знак"/>
    <w:uiPriority w:val="99"/>
    <w:rPr>
      <w:sz w:val="24"/>
      <w:szCs w:val="24"/>
      <w:lang w:eastAsia="zh-CN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rPr>
      <w:bCs/>
      <w:sz w:val="28"/>
      <w:szCs w:val="28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">
    <w:name w:val="Subtitle"/>
    <w:basedOn w:val="12"/>
    <w:next w:val="a9"/>
    <w:qFormat/>
    <w:pPr>
      <w:spacing w:before="60"/>
      <w:jc w:val="center"/>
    </w:pPr>
    <w:rPr>
      <w:sz w:val="36"/>
      <w:szCs w:val="36"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2"/>
    <w:next w:val="a9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6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af4">
    <w:name w:val="Обычный (веб)"/>
    <w:basedOn w:val="a"/>
    <w:pPr>
      <w:suppressAutoHyphens w:val="0"/>
      <w:spacing w:before="100" w:after="100"/>
    </w:pPr>
  </w:style>
  <w:style w:type="paragraph" w:customStyle="1" w:styleId="Default">
    <w:name w:val="Default"/>
    <w:basedOn w:val="a"/>
    <w:pPr>
      <w:suppressAutoHyphens w:val="0"/>
      <w:autoSpaceDE w:val="0"/>
    </w:pPr>
    <w:rPr>
      <w:rFonts w:eastAsia="Calibri"/>
      <w:color w:val="000000"/>
    </w:rPr>
  </w:style>
  <w:style w:type="paragraph" w:styleId="af5">
    <w:name w:val="Balloon Text"/>
    <w:basedOn w:val="a"/>
    <w:link w:val="17"/>
    <w:uiPriority w:val="99"/>
    <w:semiHidden/>
    <w:unhideWhenUsed/>
    <w:rsid w:val="0060760A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link w:val="af5"/>
    <w:uiPriority w:val="99"/>
    <w:semiHidden/>
    <w:rsid w:val="0060760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Alexey Khudyakov</cp:lastModifiedBy>
  <cp:revision>2</cp:revision>
  <cp:lastPrinted>2025-10-21T13:05:00Z</cp:lastPrinted>
  <dcterms:created xsi:type="dcterms:W3CDTF">2025-10-23T06:11:00Z</dcterms:created>
  <dcterms:modified xsi:type="dcterms:W3CDTF">2025-10-23T06:11:00Z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BEFEB7C2401E42A5A805B8FACABBC845_13</vt:lpwstr>
  </property>
  <property fmtid="{D5CDD505-2E9C-101B-9397-08002B2CF9AE}" pid="3" name="KSOProductBuildVer">
    <vt:lpwstr>1049-12.2.0.22222</vt:lpwstr>
  </property>
</Properties>
</file>