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4D" w:rsidRPr="0084404D" w:rsidRDefault="0084404D" w:rsidP="0084404D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84404D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4D" w:rsidRPr="0084404D" w:rsidRDefault="0084404D" w:rsidP="0084404D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84404D">
        <w:rPr>
          <w:b/>
          <w:sz w:val="28"/>
          <w:szCs w:val="28"/>
        </w:rPr>
        <w:t>АДМИНИСТРАЦИЯ КОРЕНОВСКОГО ГОРОДСКОГО ПОСЕЛЕНИЯ</w:t>
      </w:r>
    </w:p>
    <w:p w:rsidR="0084404D" w:rsidRPr="0084404D" w:rsidRDefault="0084404D" w:rsidP="0084404D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84404D">
        <w:rPr>
          <w:b/>
          <w:sz w:val="28"/>
          <w:szCs w:val="28"/>
        </w:rPr>
        <w:t>КОРЕНОВСКОГО РАЙОНА</w:t>
      </w:r>
    </w:p>
    <w:p w:rsidR="0084404D" w:rsidRPr="0084404D" w:rsidRDefault="0084404D" w:rsidP="0084404D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84404D">
        <w:rPr>
          <w:b/>
          <w:sz w:val="36"/>
          <w:szCs w:val="36"/>
        </w:rPr>
        <w:t>ПОСТАНОВЛЕНИЕ</w:t>
      </w:r>
    </w:p>
    <w:p w:rsidR="0084404D" w:rsidRPr="0084404D" w:rsidRDefault="0084404D" w:rsidP="0084404D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84404D">
        <w:rPr>
          <w:sz w:val="28"/>
          <w:szCs w:val="28"/>
        </w:rPr>
        <w:t xml:space="preserve">от 04.07.2017   </w:t>
      </w:r>
      <w:r w:rsidRPr="0084404D">
        <w:rPr>
          <w:sz w:val="28"/>
          <w:szCs w:val="28"/>
        </w:rPr>
        <w:tab/>
      </w:r>
      <w:r w:rsidRPr="0084404D">
        <w:rPr>
          <w:sz w:val="28"/>
          <w:szCs w:val="28"/>
        </w:rPr>
        <w:tab/>
        <w:t xml:space="preserve">                                                  </w:t>
      </w:r>
      <w:r w:rsidRPr="0084404D">
        <w:rPr>
          <w:sz w:val="28"/>
          <w:szCs w:val="28"/>
        </w:rPr>
        <w:tab/>
      </w:r>
      <w:r w:rsidRPr="0084404D">
        <w:rPr>
          <w:sz w:val="28"/>
          <w:szCs w:val="28"/>
        </w:rPr>
        <w:tab/>
      </w:r>
      <w:r w:rsidRPr="0084404D">
        <w:rPr>
          <w:sz w:val="28"/>
          <w:szCs w:val="28"/>
        </w:rPr>
        <w:tab/>
        <w:t xml:space="preserve">  № 1</w:t>
      </w:r>
      <w:r>
        <w:rPr>
          <w:sz w:val="28"/>
          <w:szCs w:val="28"/>
        </w:rPr>
        <w:t>302</w:t>
      </w:r>
    </w:p>
    <w:p w:rsidR="0084404D" w:rsidRPr="0084404D" w:rsidRDefault="0084404D" w:rsidP="0084404D">
      <w:pPr>
        <w:shd w:val="clear" w:color="auto" w:fill="FFFFFF"/>
        <w:suppressAutoHyphens w:val="0"/>
        <w:jc w:val="center"/>
        <w:rPr>
          <w:b/>
          <w:color w:val="000000"/>
          <w:sz w:val="28"/>
          <w:szCs w:val="24"/>
          <w:lang w:eastAsia="ru-RU"/>
        </w:rPr>
      </w:pPr>
      <w:r w:rsidRPr="0084404D">
        <w:rPr>
          <w:sz w:val="28"/>
          <w:szCs w:val="28"/>
        </w:rPr>
        <w:t>г. Кореновск</w:t>
      </w:r>
    </w:p>
    <w:p w:rsidR="007C2F76" w:rsidRDefault="007C2F76" w:rsidP="007C2F76">
      <w:pPr>
        <w:keepNext/>
        <w:jc w:val="center"/>
        <w:outlineLvl w:val="2"/>
        <w:rPr>
          <w:b/>
          <w:sz w:val="28"/>
        </w:rPr>
      </w:pPr>
    </w:p>
    <w:p w:rsidR="007C2F76" w:rsidRDefault="007C2F76" w:rsidP="007C2F76">
      <w:pPr>
        <w:keepNext/>
        <w:numPr>
          <w:ilvl w:val="2"/>
          <w:numId w:val="1"/>
        </w:numPr>
        <w:tabs>
          <w:tab w:val="left" w:pos="8505"/>
        </w:tabs>
        <w:ind w:left="0" w:firstLine="0"/>
        <w:jc w:val="center"/>
        <w:outlineLvl w:val="2"/>
        <w:rPr>
          <w:b/>
          <w:sz w:val="28"/>
        </w:rPr>
      </w:pPr>
    </w:p>
    <w:p w:rsidR="007C2F76" w:rsidRDefault="007C2F76" w:rsidP="007C2F76">
      <w:pPr>
        <w:keepNext/>
        <w:numPr>
          <w:ilvl w:val="2"/>
          <w:numId w:val="1"/>
        </w:numPr>
        <w:tabs>
          <w:tab w:val="left" w:pos="8505"/>
        </w:tabs>
        <w:ind w:left="0" w:firstLine="0"/>
        <w:jc w:val="center"/>
        <w:outlineLvl w:val="2"/>
        <w:rPr>
          <w:b/>
          <w:sz w:val="28"/>
        </w:rPr>
      </w:pPr>
      <w:r>
        <w:rPr>
          <w:b/>
          <w:sz w:val="28"/>
        </w:rPr>
        <w:t>О проведении комплексной проверки эксплуатационного</w:t>
      </w:r>
    </w:p>
    <w:p w:rsidR="007C2F76" w:rsidRDefault="007C2F76" w:rsidP="007C2F76">
      <w:pPr>
        <w:keepNext/>
        <w:numPr>
          <w:ilvl w:val="2"/>
          <w:numId w:val="1"/>
        </w:numPr>
        <w:tabs>
          <w:tab w:val="left" w:pos="8505"/>
        </w:tabs>
        <w:ind w:left="0" w:firstLine="0"/>
        <w:jc w:val="center"/>
        <w:outlineLvl w:val="2"/>
        <w:rPr>
          <w:b/>
          <w:sz w:val="28"/>
        </w:rPr>
      </w:pPr>
      <w:r>
        <w:rPr>
          <w:b/>
          <w:sz w:val="28"/>
        </w:rPr>
        <w:t>состояния автомобильных дорог местного значения в границах населенных пунктов Кореновского городского поселения</w:t>
      </w:r>
    </w:p>
    <w:p w:rsidR="007C2F76" w:rsidRDefault="007C2F76" w:rsidP="007C2F76">
      <w:pPr>
        <w:keepNext/>
        <w:numPr>
          <w:ilvl w:val="2"/>
          <w:numId w:val="1"/>
        </w:numPr>
        <w:tabs>
          <w:tab w:val="left" w:pos="8505"/>
        </w:tabs>
        <w:ind w:left="0" w:firstLine="0"/>
        <w:jc w:val="center"/>
        <w:outlineLvl w:val="2"/>
        <w:rPr>
          <w:b/>
          <w:sz w:val="28"/>
        </w:rPr>
      </w:pPr>
      <w:r>
        <w:rPr>
          <w:b/>
          <w:sz w:val="28"/>
        </w:rPr>
        <w:t>Кореновского района, обследования автобусных маршрутов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</w:p>
    <w:p w:rsidR="007C2F76" w:rsidRDefault="007C2F76" w:rsidP="007C2F76">
      <w:pPr>
        <w:ind w:firstLine="709"/>
        <w:jc w:val="both"/>
        <w:rPr>
          <w:sz w:val="28"/>
          <w:szCs w:val="28"/>
        </w:rPr>
      </w:pP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 Федерального закона от 6 октября                        2003 года № 131-ФЗ «Об общих принципах организации местного самоуправления в Российской Федерации», постановлением                                     Госстандарта РФ от 11 октября 1993 года № 221 «Автомобильные                                               дороги и улицы. Требования к эксплуатационному состоянию, допустимому                      по условиям обеспечения безопасности дорожного движения», Уставом Кореновского городского поселения Кореновского района администрация Кореновского городского поселения Кореновского района                                                         п о с т а н о в л я е т: </w:t>
      </w:r>
    </w:p>
    <w:p w:rsidR="007C2F76" w:rsidRDefault="007C2F76" w:rsidP="007C2F76">
      <w:pPr>
        <w:keepNext/>
        <w:numPr>
          <w:ilvl w:val="2"/>
          <w:numId w:val="1"/>
        </w:numPr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Образовать рабочую группу по проведению </w:t>
      </w:r>
      <w:r>
        <w:rPr>
          <w:sz w:val="28"/>
        </w:rPr>
        <w:t>комплексной                       комиссионной проверки эксплуатационного состояния автомобильных дорог местного значения в границах населенных пунктов Кореновского городского поселения Кореновского района, обследования автобусных маршрутов</w:t>
      </w:r>
      <w:r>
        <w:rPr>
          <w:sz w:val="28"/>
          <w:szCs w:val="28"/>
        </w:rPr>
        <w:t xml:space="preserve"> и утвердить ее состав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7C2F76" w:rsidRDefault="007C2F76" w:rsidP="007C2F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Рабочей группе: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с 10 июля по 10 августа 2017 года проверку                      состояния улично-дорожной сети в границах населенных пунктов                    Кореновского городского поселения Кореновского района в соответствии с требованиями по обеспечению безопасности дорожного движения.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целях обеспечения безопасности перевозок пассажиров автобусами, провести обследование автобусных маршрутов на территории города Кореновска.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По результатам проведения комплексной комиссионной проверки эксплуатационного состояния автомобильных дорог подготовить акт.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 результатам проведенной проверки разработать план мероприятий по устранению выявленных нарушений действующего законодательства в области дорожного движения.</w:t>
      </w:r>
    </w:p>
    <w:p w:rsidR="007C2F76" w:rsidRDefault="007C2F76" w:rsidP="007C2F76">
      <w:pPr>
        <w:keepNext/>
        <w:numPr>
          <w:ilvl w:val="2"/>
          <w:numId w:val="1"/>
        </w:numPr>
        <w:tabs>
          <w:tab w:val="left" w:pos="8505"/>
        </w:tabs>
        <w:ind w:left="0" w:firstLine="709"/>
        <w:jc w:val="both"/>
        <w:outlineLvl w:val="2"/>
        <w:rPr>
          <w:sz w:val="28"/>
        </w:rPr>
      </w:pPr>
      <w:r>
        <w:rPr>
          <w:sz w:val="28"/>
          <w:szCs w:val="28"/>
        </w:rPr>
        <w:lastRenderedPageBreak/>
        <w:t>3. Признать утратившим силу постановление администрации Кореновского городского поселения Кореновского района от 14 апреля                           2016 года № 639 «</w:t>
      </w:r>
      <w:r>
        <w:rPr>
          <w:sz w:val="28"/>
        </w:rPr>
        <w:t>О проведении комплексной проверки эксплуатационного состояния автомобильных дорог местного значения в границах населенных пунктов Кореновского городского поселения Кореновского района, обследования автобусных маршрутов».</w:t>
      </w:r>
    </w:p>
    <w:p w:rsidR="007C2F76" w:rsidRDefault="007C2F76" w:rsidP="007C2F7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начальника отдела строительства администрации Кореновского городского поселения Кореновского района Е.А. Пшонкину.</w:t>
      </w:r>
    </w:p>
    <w:p w:rsidR="007C2F76" w:rsidRDefault="007C2F76" w:rsidP="007C2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7C2F76" w:rsidRDefault="007C2F76" w:rsidP="007C2F76">
      <w:pPr>
        <w:ind w:firstLine="851"/>
        <w:jc w:val="both"/>
        <w:rPr>
          <w:sz w:val="28"/>
          <w:szCs w:val="28"/>
        </w:rPr>
      </w:pPr>
    </w:p>
    <w:p w:rsidR="007C2F76" w:rsidRDefault="007C2F76" w:rsidP="007C2F76">
      <w:pPr>
        <w:ind w:firstLine="851"/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C2F76" w:rsidRDefault="007C2F76" w:rsidP="007C2F7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C2F76" w:rsidRDefault="007C2F76" w:rsidP="007C2F7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Пергун</w:t>
      </w: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p w:rsidR="007C2F76" w:rsidRDefault="007C2F76" w:rsidP="007C2F76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90"/>
        <w:gridCol w:w="4791"/>
      </w:tblGrid>
      <w:tr w:rsidR="006F54A3" w:rsidTr="008B5BCD">
        <w:tc>
          <w:tcPr>
            <w:tcW w:w="4790" w:type="dxa"/>
          </w:tcPr>
          <w:p w:rsidR="006F54A3" w:rsidRDefault="006F54A3" w:rsidP="008B5BC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6F54A3" w:rsidRDefault="006F54A3" w:rsidP="008B5BCD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F54A3" w:rsidRDefault="006F54A3" w:rsidP="008B5B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6F54A3" w:rsidRDefault="006F54A3" w:rsidP="008B5B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F54A3" w:rsidRDefault="006F54A3" w:rsidP="008B5B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6F54A3" w:rsidRDefault="006F54A3" w:rsidP="008B5B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</w:t>
            </w:r>
          </w:p>
        </w:tc>
      </w:tr>
    </w:tbl>
    <w:p w:rsidR="006F54A3" w:rsidRDefault="006F54A3" w:rsidP="006F54A3">
      <w:pPr>
        <w:tabs>
          <w:tab w:val="left" w:pos="5730"/>
          <w:tab w:val="left" w:pos="79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 w:rsidR="0084404D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от </w:t>
      </w:r>
      <w:r w:rsidR="0084404D">
        <w:rPr>
          <w:sz w:val="28"/>
          <w:szCs w:val="28"/>
        </w:rPr>
        <w:t>04.07.2017 № 1302</w:t>
      </w:r>
    </w:p>
    <w:p w:rsidR="006F54A3" w:rsidRDefault="006F54A3" w:rsidP="006F54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6F54A3" w:rsidRDefault="006F54A3" w:rsidP="006F54A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F54A3" w:rsidRDefault="006F54A3" w:rsidP="006F54A3">
      <w:pPr>
        <w:pStyle w:val="3"/>
        <w:numPr>
          <w:ilvl w:val="2"/>
          <w:numId w:val="1"/>
        </w:numPr>
        <w:ind w:left="0" w:firstLine="0"/>
        <w:rPr>
          <w:b w:val="0"/>
          <w:szCs w:val="28"/>
        </w:rPr>
      </w:pPr>
      <w:r>
        <w:rPr>
          <w:b w:val="0"/>
          <w:szCs w:val="28"/>
        </w:rPr>
        <w:t>рабочей группы по проведению комплексной комиссионной проверки эксплуатационного состояния автомобильных дорог местного значения в границах населенных пунктов Кореновского городского поселения Кореновского района, обследования автобусных маршрутов</w:t>
      </w:r>
    </w:p>
    <w:p w:rsidR="006F54A3" w:rsidRDefault="006F54A3" w:rsidP="006F54A3">
      <w:pPr>
        <w:rPr>
          <w:sz w:val="28"/>
          <w:szCs w:val="28"/>
        </w:rPr>
      </w:pPr>
    </w:p>
    <w:p w:rsidR="006F54A3" w:rsidRDefault="006F54A3" w:rsidP="006F54A3">
      <w:pPr>
        <w:rPr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7"/>
        <w:gridCol w:w="6832"/>
      </w:tblGrid>
      <w:tr w:rsidR="006F54A3" w:rsidTr="008B5BCD">
        <w:trPr>
          <w:trHeight w:val="69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54A3" w:rsidRDefault="006F54A3" w:rsidP="008B5BC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Пергун</w:t>
            </w:r>
          </w:p>
          <w:p w:rsidR="006F54A3" w:rsidRDefault="006F54A3" w:rsidP="008B5BC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Николаевич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Кореновского городского поселения Кореновского района, руководитель рабочей группы;</w:t>
            </w:r>
          </w:p>
        </w:tc>
      </w:tr>
      <w:tr w:rsidR="006F54A3" w:rsidTr="008B5BCD">
        <w:trPr>
          <w:trHeight w:val="69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54A3" w:rsidRDefault="006F54A3" w:rsidP="008B5BC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Пшонкина Екатерина Александровна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строительства администрации Кореновского городского поселения Кореновского района, заместитель руководителя рабочей группы;</w:t>
            </w:r>
          </w:p>
        </w:tc>
      </w:tr>
      <w:tr w:rsidR="006F54A3" w:rsidTr="008B5BCD">
        <w:trPr>
          <w:trHeight w:val="35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54A3" w:rsidRDefault="006F54A3" w:rsidP="008B5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Миснянкин Константин Александрович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специалист муниципального казенного учреждения Кореновского городского поселения «Административно-техническое управление», секретарь рабочей группы;</w:t>
            </w:r>
          </w:p>
        </w:tc>
      </w:tr>
      <w:tr w:rsidR="006F54A3" w:rsidTr="008B5BCD">
        <w:trPr>
          <w:trHeight w:val="3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4A3" w:rsidRDefault="006F54A3" w:rsidP="008B5BC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группы:</w:t>
            </w:r>
          </w:p>
        </w:tc>
      </w:tr>
      <w:tr w:rsidR="006F54A3" w:rsidTr="008B5BCD">
        <w:trPr>
          <w:trHeight w:val="806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4A3" w:rsidRDefault="006F54A3" w:rsidP="008B5BC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</w:t>
            </w:r>
          </w:p>
          <w:p w:rsidR="006F54A3" w:rsidRDefault="006F54A3" w:rsidP="008B5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Владимирович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государственный инспектор безопасности дорожного движения отдела министерства внутренних дел России по Кореновскому району (по согласованию);</w:t>
            </w:r>
          </w:p>
        </w:tc>
      </w:tr>
      <w:tr w:rsidR="006F54A3" w:rsidTr="008B5BCD">
        <w:trPr>
          <w:trHeight w:val="35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4A3" w:rsidRDefault="006F54A3" w:rsidP="008B5BC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Назимов </w:t>
            </w:r>
          </w:p>
          <w:p w:rsidR="006F54A3" w:rsidRDefault="006F54A3" w:rsidP="008B5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Алексеевич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инженер по безопасности дорожного движения непубличное акционерного общества «Кореновское автотранспортное предприятие» (по согласованию);</w:t>
            </w:r>
          </w:p>
        </w:tc>
      </w:tr>
      <w:tr w:rsidR="006F54A3" w:rsidTr="008B5BCD">
        <w:trPr>
          <w:trHeight w:val="35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4A3" w:rsidRDefault="006F54A3" w:rsidP="008B5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Солошенко</w:t>
            </w:r>
          </w:p>
          <w:p w:rsidR="006F54A3" w:rsidRDefault="006F54A3" w:rsidP="008B5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Геннадьевич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 </w:t>
            </w:r>
          </w:p>
        </w:tc>
      </w:tr>
      <w:tr w:rsidR="006F54A3" w:rsidTr="008B5BCD">
        <w:trPr>
          <w:trHeight w:val="35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4A3" w:rsidRDefault="006F54A3" w:rsidP="008B5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A3" w:rsidRDefault="006F54A3" w:rsidP="008B5BC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:rsidR="006F54A3" w:rsidRDefault="006F54A3" w:rsidP="006F54A3">
      <w:pPr>
        <w:rPr>
          <w:sz w:val="28"/>
          <w:szCs w:val="28"/>
        </w:rPr>
      </w:pPr>
    </w:p>
    <w:p w:rsidR="006F54A3" w:rsidRDefault="006F54A3" w:rsidP="006F54A3">
      <w:pPr>
        <w:rPr>
          <w:sz w:val="28"/>
          <w:szCs w:val="28"/>
        </w:rPr>
      </w:pPr>
    </w:p>
    <w:p w:rsidR="006F54A3" w:rsidRDefault="006F54A3" w:rsidP="006F54A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строительства </w:t>
      </w:r>
    </w:p>
    <w:p w:rsidR="006F54A3" w:rsidRDefault="006F54A3" w:rsidP="006F54A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6F54A3" w:rsidRDefault="006F54A3" w:rsidP="006F54A3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Е.А. Пшонкина </w:t>
      </w:r>
    </w:p>
    <w:p w:rsidR="006F54A3" w:rsidRDefault="006F54A3" w:rsidP="006F54A3">
      <w:pPr>
        <w:rPr>
          <w:sz w:val="28"/>
          <w:szCs w:val="28"/>
        </w:rPr>
      </w:pPr>
    </w:p>
    <w:p w:rsidR="006F54A3" w:rsidRDefault="006F54A3" w:rsidP="006F54A3">
      <w:pPr>
        <w:rPr>
          <w:sz w:val="28"/>
          <w:szCs w:val="28"/>
        </w:rPr>
      </w:pPr>
    </w:p>
    <w:p w:rsidR="006F54A3" w:rsidRDefault="006F54A3" w:rsidP="006F54A3">
      <w:pPr>
        <w:rPr>
          <w:sz w:val="28"/>
          <w:szCs w:val="28"/>
        </w:rPr>
      </w:pPr>
    </w:p>
    <w:p w:rsidR="006F54A3" w:rsidRDefault="006F54A3" w:rsidP="006F54A3">
      <w:pPr>
        <w:rPr>
          <w:sz w:val="28"/>
          <w:szCs w:val="28"/>
        </w:rPr>
      </w:pPr>
    </w:p>
    <w:p w:rsidR="007C2F76" w:rsidRDefault="007C2F76" w:rsidP="0063536E">
      <w:pPr>
        <w:rPr>
          <w:sz w:val="28"/>
          <w:szCs w:val="28"/>
        </w:rPr>
      </w:pPr>
    </w:p>
    <w:p w:rsidR="00CF1B31" w:rsidRDefault="00CF1B31"/>
    <w:sectPr w:rsidR="00CF1B31" w:rsidSect="003E6C2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97" w:rsidRDefault="00C21B97" w:rsidP="003E6C24">
      <w:r>
        <w:separator/>
      </w:r>
    </w:p>
  </w:endnote>
  <w:endnote w:type="continuationSeparator" w:id="0">
    <w:p w:rsidR="00C21B97" w:rsidRDefault="00C21B97" w:rsidP="003E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97" w:rsidRDefault="00C21B97" w:rsidP="003E6C24">
      <w:r>
        <w:separator/>
      </w:r>
    </w:p>
  </w:footnote>
  <w:footnote w:type="continuationSeparator" w:id="0">
    <w:p w:rsidR="00C21B97" w:rsidRDefault="00C21B97" w:rsidP="003E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84152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E6C24" w:rsidRPr="0084404D" w:rsidRDefault="003E6C24" w:rsidP="003E6C24">
        <w:pPr>
          <w:pStyle w:val="a6"/>
          <w:jc w:val="center"/>
          <w:rPr>
            <w:color w:val="FFFFFF" w:themeColor="background1"/>
            <w:sz w:val="28"/>
            <w:szCs w:val="28"/>
          </w:rPr>
        </w:pPr>
        <w:r w:rsidRPr="0084404D">
          <w:rPr>
            <w:color w:val="FFFFFF" w:themeColor="background1"/>
            <w:sz w:val="28"/>
            <w:szCs w:val="28"/>
          </w:rPr>
          <w:fldChar w:fldCharType="begin"/>
        </w:r>
        <w:r w:rsidRPr="0084404D">
          <w:rPr>
            <w:color w:val="FFFFFF" w:themeColor="background1"/>
            <w:sz w:val="28"/>
            <w:szCs w:val="28"/>
          </w:rPr>
          <w:instrText>PAGE   \* MERGEFORMAT</w:instrText>
        </w:r>
        <w:r w:rsidRPr="0084404D">
          <w:rPr>
            <w:color w:val="FFFFFF" w:themeColor="background1"/>
            <w:sz w:val="28"/>
            <w:szCs w:val="28"/>
          </w:rPr>
          <w:fldChar w:fldCharType="separate"/>
        </w:r>
        <w:r w:rsidR="0084404D">
          <w:rPr>
            <w:noProof/>
            <w:color w:val="FFFFFF" w:themeColor="background1"/>
            <w:sz w:val="28"/>
            <w:szCs w:val="28"/>
          </w:rPr>
          <w:t>3</w:t>
        </w:r>
        <w:r w:rsidRPr="0084404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1B"/>
    <w:rsid w:val="00225E1B"/>
    <w:rsid w:val="002312E2"/>
    <w:rsid w:val="00274C56"/>
    <w:rsid w:val="002E4756"/>
    <w:rsid w:val="002E713F"/>
    <w:rsid w:val="00304547"/>
    <w:rsid w:val="0034288D"/>
    <w:rsid w:val="003E6C24"/>
    <w:rsid w:val="0063536E"/>
    <w:rsid w:val="006F54A3"/>
    <w:rsid w:val="007C2F76"/>
    <w:rsid w:val="0084404D"/>
    <w:rsid w:val="00880B9F"/>
    <w:rsid w:val="008B375B"/>
    <w:rsid w:val="00B44236"/>
    <w:rsid w:val="00C21B97"/>
    <w:rsid w:val="00CF1B31"/>
    <w:rsid w:val="00DF3105"/>
    <w:rsid w:val="00FE1B65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4856-744C-4791-96D1-C34CD789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3536E"/>
    <w:pPr>
      <w:keepNext/>
      <w:tabs>
        <w:tab w:val="num" w:pos="360"/>
      </w:tabs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536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3">
    <w:name w:val="Содержимое таблицы"/>
    <w:basedOn w:val="a"/>
    <w:rsid w:val="0063536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3428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8D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3E6C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C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E6C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C2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9</cp:revision>
  <cp:lastPrinted>2017-07-05T13:54:00Z</cp:lastPrinted>
  <dcterms:created xsi:type="dcterms:W3CDTF">2017-07-03T10:15:00Z</dcterms:created>
  <dcterms:modified xsi:type="dcterms:W3CDTF">2017-07-05T13:54:00Z</dcterms:modified>
</cp:coreProperties>
</file>